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F4" w:rsidRPr="00B15015" w:rsidRDefault="002A3E7D" w:rsidP="00200BF4">
      <w:pPr>
        <w:pStyle w:val="NormalWeb"/>
        <w:spacing w:before="0" w:beforeAutospacing="0" w:after="0" w:afterAutospacing="0"/>
      </w:pPr>
      <w:bookmarkStart w:id="0" w:name="_GoBack"/>
      <w:bookmarkEnd w:id="0"/>
      <w:r>
        <w:t>Math: Unit 15</w:t>
      </w:r>
      <w:r w:rsidR="00200BF4">
        <w:t xml:space="preserve"> </w:t>
      </w:r>
      <w:r>
        <w:rPr>
          <w:rFonts w:ascii="Calibri" w:hAnsi="Calibri"/>
          <w:color w:val="000000"/>
          <w:u w:val="single"/>
        </w:rPr>
        <w:t>Using Addition and Subtraction Strategies</w:t>
      </w:r>
      <w:r w:rsidR="00200BF4">
        <w:rPr>
          <w:rFonts w:ascii="Calibri" w:hAnsi="Calibri"/>
          <w:color w:val="000000"/>
        </w:rPr>
        <w:t xml:space="preserve">       </w:t>
      </w:r>
      <w:r>
        <w:rPr>
          <w:rFonts w:ascii="Calibri" w:hAnsi="Calibri"/>
          <w:color w:val="000000"/>
        </w:rPr>
        <w:t xml:space="preserve">                 </w:t>
      </w:r>
      <w:r>
        <w:t>March 31- April 4</w:t>
      </w:r>
      <w:r w:rsidR="00200BF4">
        <w:t>, 2014</w:t>
      </w:r>
    </w:p>
    <w:p w:rsidR="00200BF4" w:rsidRPr="00B15015" w:rsidRDefault="002A3E7D" w:rsidP="00200BF4">
      <w:pPr>
        <w:spacing w:line="240" w:lineRule="auto"/>
        <w:ind w:left="0" w:firstLine="0"/>
        <w:rPr>
          <w:sz w:val="24"/>
          <w:szCs w:val="24"/>
        </w:rPr>
      </w:pPr>
      <w:r>
        <w:rPr>
          <w:sz w:val="24"/>
          <w:szCs w:val="24"/>
          <w:highlight w:val="yellow"/>
        </w:rPr>
        <w:t>(1</w:t>
      </w:r>
      <w:r w:rsidR="00200BF4">
        <w:rPr>
          <w:sz w:val="24"/>
          <w:szCs w:val="24"/>
          <w:highlight w:val="yellow"/>
        </w:rPr>
        <w:t xml:space="preserve"> out of a 2</w:t>
      </w:r>
      <w:r w:rsidR="00200BF4" w:rsidRPr="00B15015">
        <w:rPr>
          <w:sz w:val="24"/>
          <w:szCs w:val="24"/>
          <w:highlight w:val="yellow"/>
        </w:rPr>
        <w:t xml:space="preserve">  Week Duration)</w:t>
      </w:r>
    </w:p>
    <w:tbl>
      <w:tblPr>
        <w:tblStyle w:val="TableGrid"/>
        <w:tblW w:w="0" w:type="auto"/>
        <w:tblInd w:w="378" w:type="dxa"/>
        <w:tblLook w:val="04A0" w:firstRow="1" w:lastRow="0" w:firstColumn="1" w:lastColumn="0" w:noHBand="0" w:noVBand="1"/>
      </w:tblPr>
      <w:tblGrid>
        <w:gridCol w:w="9198"/>
      </w:tblGrid>
      <w:tr w:rsidR="00200BF4" w:rsidRPr="00B15015" w:rsidTr="003D7673">
        <w:trPr>
          <w:trHeight w:val="278"/>
        </w:trPr>
        <w:tc>
          <w:tcPr>
            <w:tcW w:w="10638" w:type="dxa"/>
          </w:tcPr>
          <w:p w:rsidR="00200BF4" w:rsidRPr="00B15015" w:rsidRDefault="00200BF4" w:rsidP="003D7673">
            <w:pPr>
              <w:ind w:left="0" w:firstLine="0"/>
              <w:rPr>
                <w:sz w:val="24"/>
                <w:szCs w:val="24"/>
              </w:rPr>
            </w:pPr>
          </w:p>
        </w:tc>
      </w:tr>
      <w:tr w:rsidR="00200BF4" w:rsidRPr="00B15015" w:rsidTr="003D7673">
        <w:trPr>
          <w:trHeight w:val="2798"/>
        </w:trPr>
        <w:tc>
          <w:tcPr>
            <w:tcW w:w="10638" w:type="dxa"/>
          </w:tcPr>
          <w:p w:rsidR="00200BF4" w:rsidRPr="00B15015" w:rsidRDefault="00200BF4" w:rsidP="003D7673">
            <w:pPr>
              <w:pStyle w:val="Default"/>
              <w:ind w:left="0" w:firstLine="0"/>
              <w:rPr>
                <w:b/>
                <w:color w:val="auto"/>
              </w:rPr>
            </w:pPr>
            <w:r w:rsidRPr="00B15015">
              <w:rPr>
                <w:b/>
                <w:color w:val="auto"/>
              </w:rPr>
              <w:t xml:space="preserve">Content Objective:  </w:t>
            </w:r>
          </w:p>
          <w:p w:rsidR="00E306E1" w:rsidRDefault="0041084D" w:rsidP="00E306E1">
            <w:pPr>
              <w:widowControl w:val="0"/>
              <w:numPr>
                <w:ilvl w:val="0"/>
                <w:numId w:val="10"/>
              </w:numPr>
              <w:ind w:hanging="359"/>
              <w:contextualSpacing/>
              <w:jc w:val="left"/>
            </w:pPr>
            <w:hyperlink r:id="rId6">
              <w:r w:rsidR="00E306E1">
                <w:rPr>
                  <w:color w:val="0000FF"/>
                  <w:sz w:val="24"/>
                  <w:u w:val="single"/>
                </w:rPr>
                <w:t>1.OA.1</w:t>
              </w:r>
            </w:hyperlink>
            <w:r w:rsidR="00E306E1">
              <w:rPr>
                <w:sz w:val="24"/>
              </w:rPr>
              <w:t>.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(See Table 1.)</w:t>
            </w:r>
          </w:p>
          <w:p w:rsidR="00E306E1" w:rsidRDefault="0041084D" w:rsidP="00E306E1">
            <w:pPr>
              <w:widowControl w:val="0"/>
              <w:numPr>
                <w:ilvl w:val="0"/>
                <w:numId w:val="10"/>
              </w:numPr>
              <w:spacing w:after="200"/>
              <w:ind w:hanging="359"/>
              <w:contextualSpacing/>
              <w:jc w:val="left"/>
            </w:pPr>
            <w:hyperlink r:id="rId7">
              <w:r w:rsidR="00E306E1">
                <w:rPr>
                  <w:color w:val="0000FF"/>
                  <w:sz w:val="24"/>
                  <w:u w:val="single"/>
                </w:rPr>
                <w:t>1.OA.2</w:t>
              </w:r>
            </w:hyperlink>
            <w:r w:rsidR="00E306E1">
              <w:rPr>
                <w:sz w:val="24"/>
              </w:rPr>
              <w:t>. Solve word problems that call for addition of three whole numbers whose sum is less than or equal to 20, e.g., by using objects, drawings, and equations with a symbol for the unknown number to represent the problem.</w:t>
            </w:r>
          </w:p>
          <w:p w:rsidR="00E306E1" w:rsidRDefault="0041084D" w:rsidP="00E306E1">
            <w:pPr>
              <w:widowControl w:val="0"/>
              <w:numPr>
                <w:ilvl w:val="0"/>
                <w:numId w:val="10"/>
              </w:numPr>
              <w:ind w:hanging="359"/>
              <w:contextualSpacing/>
              <w:jc w:val="left"/>
            </w:pPr>
            <w:hyperlink r:id="rId8">
              <w:r w:rsidR="00E306E1">
                <w:rPr>
                  <w:color w:val="0000FF"/>
                  <w:sz w:val="24"/>
                  <w:u w:val="single"/>
                </w:rPr>
                <w:t>1.OA.3</w:t>
              </w:r>
            </w:hyperlink>
            <w:r w:rsidR="00E306E1">
              <w:rPr>
                <w:sz w:val="24"/>
              </w:rPr>
              <w:t xml:space="preserve">. Apply properties of operations as strategies to add and subtract. </w:t>
            </w:r>
            <w:r w:rsidR="00E306E1">
              <w:rPr>
                <w:i/>
                <w:sz w:val="24"/>
              </w:rPr>
              <w:t>Examples: If 8 + 3 = 11 is known, then 3 + 8 = 11 is also known. (Commutative property of addition.)</w:t>
            </w:r>
            <w:r w:rsidR="00E306E1">
              <w:rPr>
                <w:i/>
                <w:sz w:val="24"/>
                <w:vertAlign w:val="superscript"/>
              </w:rPr>
              <w:t xml:space="preserve"> </w:t>
            </w:r>
            <w:r w:rsidR="00E306E1">
              <w:rPr>
                <w:i/>
                <w:sz w:val="24"/>
              </w:rPr>
              <w:t xml:space="preserve"> To add 2 + 6 + 4, the second two numbers can be added to make a ten, so 2 + 6 + 4 = 2 + 10 = 12. (Associative property of addition.)</w:t>
            </w:r>
          </w:p>
          <w:p w:rsidR="00E306E1" w:rsidRDefault="0041084D" w:rsidP="00E306E1">
            <w:pPr>
              <w:widowControl w:val="0"/>
              <w:numPr>
                <w:ilvl w:val="0"/>
                <w:numId w:val="10"/>
              </w:numPr>
              <w:ind w:hanging="359"/>
              <w:contextualSpacing/>
              <w:jc w:val="left"/>
            </w:pPr>
            <w:hyperlink r:id="rId9">
              <w:r w:rsidR="00E306E1">
                <w:rPr>
                  <w:color w:val="0000FF"/>
                  <w:sz w:val="24"/>
                  <w:u w:val="single"/>
                </w:rPr>
                <w:t>1.OA.4</w:t>
              </w:r>
            </w:hyperlink>
            <w:r w:rsidR="00E306E1">
              <w:rPr>
                <w:sz w:val="24"/>
              </w:rPr>
              <w:t xml:space="preserve">. Understand subtraction as an unknown-addend problem. </w:t>
            </w:r>
            <w:r w:rsidR="00E306E1">
              <w:rPr>
                <w:i/>
                <w:sz w:val="24"/>
              </w:rPr>
              <w:t>For ex, subtract 10 – 8 by finding a number that makes 10 when added to 8.</w:t>
            </w:r>
          </w:p>
          <w:p w:rsidR="00E306E1" w:rsidRDefault="0041084D" w:rsidP="00E306E1">
            <w:pPr>
              <w:widowControl w:val="0"/>
              <w:numPr>
                <w:ilvl w:val="0"/>
                <w:numId w:val="10"/>
              </w:numPr>
              <w:spacing w:after="200"/>
              <w:ind w:hanging="359"/>
              <w:contextualSpacing/>
              <w:jc w:val="left"/>
            </w:pPr>
            <w:hyperlink r:id="rId10">
              <w:r w:rsidR="00E306E1">
                <w:rPr>
                  <w:color w:val="0000FF"/>
                  <w:sz w:val="24"/>
                  <w:u w:val="single"/>
                </w:rPr>
                <w:t>1.OA.6</w:t>
              </w:r>
            </w:hyperlink>
            <w:r w:rsidR="00E306E1">
              <w:rPr>
                <w:sz w:val="24"/>
              </w:rPr>
              <w:t>.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rsidR="00E306E1" w:rsidRDefault="0041084D" w:rsidP="00E306E1">
            <w:pPr>
              <w:widowControl w:val="0"/>
              <w:numPr>
                <w:ilvl w:val="0"/>
                <w:numId w:val="10"/>
              </w:numPr>
              <w:ind w:hanging="359"/>
              <w:contextualSpacing/>
              <w:jc w:val="left"/>
            </w:pPr>
            <w:hyperlink r:id="rId11">
              <w:r w:rsidR="00E306E1">
                <w:rPr>
                  <w:color w:val="0000FF"/>
                  <w:sz w:val="24"/>
                  <w:u w:val="single"/>
                </w:rPr>
                <w:t>1.OA.8</w:t>
              </w:r>
            </w:hyperlink>
            <w:r w:rsidR="00E306E1">
              <w:rPr>
                <w:sz w:val="24"/>
              </w:rPr>
              <w:t xml:space="preserve">. Determine the unknown whole number in an addition or subtraction equation relating three whole numbers. </w:t>
            </w:r>
            <w:r w:rsidR="00E306E1">
              <w:rPr>
                <w:i/>
                <w:sz w:val="24"/>
              </w:rPr>
              <w:t xml:space="preserve">For example, determine the unknown number that makes the equation true in each of the equations: 8 + ? = 11, 5 = </w:t>
            </w:r>
            <w:r w:rsidR="00E306E1">
              <w:rPr>
                <w:rFonts w:ascii="Symbol" w:eastAsia="Symbol" w:hAnsi="Symbol" w:cs="Symbol"/>
                <w:sz w:val="24"/>
              </w:rPr>
              <w:t></w:t>
            </w:r>
            <w:r w:rsidR="00E306E1">
              <w:rPr>
                <w:i/>
                <w:sz w:val="24"/>
              </w:rPr>
              <w:t xml:space="preserve"> – 3, 6 + 6 = </w:t>
            </w:r>
            <w:r w:rsidR="00E306E1">
              <w:rPr>
                <w:rFonts w:ascii="Symbol" w:eastAsia="Symbol" w:hAnsi="Symbol" w:cs="Symbol"/>
                <w:sz w:val="24"/>
              </w:rPr>
              <w:t></w:t>
            </w:r>
            <w:r w:rsidR="00E306E1">
              <w:rPr>
                <w:i/>
                <w:sz w:val="24"/>
              </w:rPr>
              <w:t>.</w:t>
            </w:r>
            <w:r w:rsidR="00E306E1">
              <w:rPr>
                <w:sz w:val="24"/>
              </w:rPr>
              <w:t xml:space="preserve"> </w:t>
            </w:r>
          </w:p>
          <w:p w:rsidR="00200BF4" w:rsidRPr="006C213F" w:rsidRDefault="00200BF4" w:rsidP="00E306E1">
            <w:pPr>
              <w:ind w:left="0" w:firstLine="0"/>
              <w:jc w:val="left"/>
              <w:textAlignment w:val="baseline"/>
              <w:rPr>
                <w:rFonts w:ascii="Arial" w:eastAsia="Times New Roman" w:hAnsi="Arial" w:cs="Arial"/>
                <w:color w:val="000000"/>
                <w:sz w:val="23"/>
                <w:szCs w:val="23"/>
              </w:rPr>
            </w:pPr>
          </w:p>
        </w:tc>
      </w:tr>
      <w:tr w:rsidR="00200BF4" w:rsidRPr="00DF7E60" w:rsidTr="003D7673">
        <w:tc>
          <w:tcPr>
            <w:tcW w:w="10638" w:type="dxa"/>
          </w:tcPr>
          <w:p w:rsidR="00200BF4" w:rsidRPr="00B15015" w:rsidRDefault="00200BF4" w:rsidP="003D7673">
            <w:pPr>
              <w:spacing w:line="276" w:lineRule="auto"/>
              <w:rPr>
                <w:b/>
                <w:sz w:val="24"/>
                <w:szCs w:val="24"/>
              </w:rPr>
            </w:pPr>
            <w:r w:rsidRPr="00B15015">
              <w:rPr>
                <w:b/>
                <w:sz w:val="24"/>
                <w:szCs w:val="24"/>
              </w:rPr>
              <w:t>WARM UP:  (problem of the day, etc) 10-15 MIN.</w:t>
            </w:r>
          </w:p>
          <w:p w:rsidR="00200BF4" w:rsidRPr="00DF7E60" w:rsidRDefault="00200BF4" w:rsidP="003D7673">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200BF4" w:rsidRPr="00DF7E60" w:rsidTr="003D7673">
        <w:tc>
          <w:tcPr>
            <w:tcW w:w="10638" w:type="dxa"/>
          </w:tcPr>
          <w:p w:rsidR="00200BF4" w:rsidRPr="00B15015" w:rsidRDefault="00200BF4" w:rsidP="003D7673">
            <w:pPr>
              <w:spacing w:line="276" w:lineRule="auto"/>
              <w:rPr>
                <w:b/>
                <w:sz w:val="24"/>
                <w:szCs w:val="24"/>
              </w:rPr>
            </w:pPr>
            <w:r w:rsidRPr="00B15015">
              <w:rPr>
                <w:b/>
                <w:sz w:val="24"/>
                <w:szCs w:val="24"/>
              </w:rPr>
              <w:t>COMPUTATIONAL FLUENCY PRACTICE/Discussions:  10-15 MIN.</w:t>
            </w:r>
          </w:p>
          <w:p w:rsidR="00200BF4" w:rsidRPr="005A2E9E" w:rsidRDefault="00200BF4" w:rsidP="00200BF4">
            <w:pPr>
              <w:pStyle w:val="ListParagraph"/>
              <w:numPr>
                <w:ilvl w:val="0"/>
                <w:numId w:val="1"/>
              </w:numPr>
            </w:pPr>
            <w:r w:rsidRPr="005A2E9E">
              <w:rPr>
                <w:sz w:val="24"/>
                <w:szCs w:val="24"/>
              </w:rPr>
              <w:t>Skip counting by 2s, 5s, an</w:t>
            </w:r>
            <w:r>
              <w:rPr>
                <w:sz w:val="24"/>
                <w:szCs w:val="24"/>
              </w:rPr>
              <w:t>d 10s forwards and backwards</w:t>
            </w:r>
            <w:r w:rsidRPr="005A2E9E">
              <w:rPr>
                <w:sz w:val="24"/>
                <w:szCs w:val="24"/>
              </w:rPr>
              <w:t xml:space="preserve"> </w:t>
            </w:r>
          </w:p>
          <w:p w:rsidR="00200BF4" w:rsidRPr="005A2E9E" w:rsidRDefault="00200BF4" w:rsidP="00200BF4">
            <w:pPr>
              <w:pStyle w:val="ListParagraph"/>
              <w:numPr>
                <w:ilvl w:val="0"/>
                <w:numId w:val="1"/>
              </w:numPr>
            </w:pPr>
            <w:r w:rsidRPr="005A2E9E">
              <w:rPr>
                <w:sz w:val="24"/>
                <w:szCs w:val="24"/>
              </w:rPr>
              <w:t>Number of the Day – Students discuss number patterns explaining using complete sentences ho</w:t>
            </w:r>
            <w:r>
              <w:rPr>
                <w:sz w:val="24"/>
                <w:szCs w:val="24"/>
              </w:rPr>
              <w:t>w problem of the day was solved</w:t>
            </w:r>
          </w:p>
          <w:p w:rsidR="00200BF4" w:rsidRPr="005A2E9E" w:rsidRDefault="00200BF4" w:rsidP="00200BF4">
            <w:pPr>
              <w:pStyle w:val="ListParagraph"/>
              <w:numPr>
                <w:ilvl w:val="0"/>
                <w:numId w:val="1"/>
              </w:numPr>
              <w:rPr>
                <w:b/>
                <w:u w:val="single"/>
              </w:rPr>
            </w:pPr>
            <w:r w:rsidRPr="005A2E9E">
              <w:rPr>
                <w:b/>
                <w:sz w:val="24"/>
                <w:szCs w:val="24"/>
                <w:u w:val="single"/>
              </w:rPr>
              <w:t>Number Talks (Combinations 6-10</w:t>
            </w:r>
            <w:r>
              <w:rPr>
                <w:b/>
                <w:sz w:val="24"/>
                <w:szCs w:val="24"/>
                <w:u w:val="single"/>
              </w:rPr>
              <w:t>, fact fluency 1-10</w:t>
            </w:r>
            <w:r w:rsidRPr="005A2E9E">
              <w:rPr>
                <w:b/>
                <w:sz w:val="24"/>
                <w:szCs w:val="24"/>
                <w:u w:val="single"/>
              </w:rPr>
              <w:t>)</w:t>
            </w:r>
          </w:p>
          <w:p w:rsidR="00200BF4" w:rsidRPr="00DF7E60" w:rsidRDefault="00E502E4" w:rsidP="003D7673">
            <w:pPr>
              <w:spacing w:line="276" w:lineRule="auto"/>
              <w:rPr>
                <w:color w:val="FF0000"/>
              </w:rPr>
            </w:pPr>
            <w:r>
              <w:rPr>
                <w:sz w:val="24"/>
                <w:szCs w:val="24"/>
              </w:rPr>
              <w:t>Unit 15 Review, Week 1</w:t>
            </w:r>
            <w:r w:rsidR="00200BF4" w:rsidRPr="00B15015">
              <w:rPr>
                <w:sz w:val="24"/>
                <w:szCs w:val="24"/>
              </w:rPr>
              <w:t>, Days 1-5</w:t>
            </w:r>
          </w:p>
        </w:tc>
      </w:tr>
    </w:tbl>
    <w:p w:rsidR="00200BF4" w:rsidRDefault="00200BF4" w:rsidP="00200BF4">
      <w:pPr>
        <w:spacing w:line="240" w:lineRule="auto"/>
        <w:rPr>
          <w:color w:val="FF0000"/>
          <w:sz w:val="24"/>
          <w:szCs w:val="24"/>
        </w:rPr>
      </w:pPr>
    </w:p>
    <w:p w:rsidR="00200BF4" w:rsidRDefault="00200BF4" w:rsidP="00200BF4">
      <w:pPr>
        <w:spacing w:line="240" w:lineRule="auto"/>
        <w:rPr>
          <w:color w:val="FF0000"/>
          <w:sz w:val="24"/>
          <w:szCs w:val="24"/>
        </w:rPr>
      </w:pPr>
    </w:p>
    <w:tbl>
      <w:tblPr>
        <w:tblStyle w:val="TableGrid"/>
        <w:tblW w:w="0" w:type="auto"/>
        <w:tblInd w:w="378" w:type="dxa"/>
        <w:tblLook w:val="04A0" w:firstRow="1" w:lastRow="0" w:firstColumn="1" w:lastColumn="0" w:noHBand="0" w:noVBand="1"/>
      </w:tblPr>
      <w:tblGrid>
        <w:gridCol w:w="9198"/>
      </w:tblGrid>
      <w:tr w:rsidR="00200BF4" w:rsidTr="003D7673">
        <w:tc>
          <w:tcPr>
            <w:tcW w:w="9198" w:type="dxa"/>
          </w:tcPr>
          <w:p w:rsidR="00BB5125" w:rsidRDefault="00200BF4" w:rsidP="00BB5125">
            <w:pPr>
              <w:rPr>
                <w:sz w:val="24"/>
              </w:rPr>
            </w:pPr>
            <w:r w:rsidRPr="00B038C8">
              <w:rPr>
                <w:b/>
                <w:sz w:val="28"/>
                <w:szCs w:val="28"/>
              </w:rPr>
              <w:t>Materials Needed:</w:t>
            </w:r>
            <w:r w:rsidRPr="00B038C8">
              <w:rPr>
                <w:sz w:val="28"/>
                <w:szCs w:val="28"/>
              </w:rPr>
              <w:t xml:space="preserve"> </w:t>
            </w:r>
            <w:r w:rsidRPr="00B038C8">
              <w:rPr>
                <w:b/>
                <w:sz w:val="28"/>
                <w:szCs w:val="28"/>
              </w:rPr>
              <w:t xml:space="preserve"> </w:t>
            </w:r>
            <w:r w:rsidR="00BB5125" w:rsidRPr="00BB5125">
              <w:rPr>
                <w:rFonts w:ascii="Calibri" w:eastAsia="Times New Roman" w:hAnsi="Calibri" w:cs="Times New Roman"/>
                <w:sz w:val="24"/>
                <w:szCs w:val="24"/>
              </w:rPr>
              <w:t>Play game: “Find 3 Card”</w:t>
            </w:r>
            <w:r w:rsidR="00C35A29">
              <w:rPr>
                <w:rFonts w:ascii="Calibri" w:eastAsia="Times New Roman" w:hAnsi="Calibri" w:cs="Times New Roman"/>
                <w:sz w:val="24"/>
                <w:szCs w:val="24"/>
              </w:rPr>
              <w:t xml:space="preserve"> ,</w:t>
            </w:r>
            <w:r w:rsidR="00BB5125">
              <w:rPr>
                <w:rFonts w:ascii="Calibri" w:eastAsia="Times New Roman" w:hAnsi="Calibri" w:cs="Times New Roman"/>
                <w:sz w:val="24"/>
                <w:szCs w:val="24"/>
              </w:rPr>
              <w:t>story problem</w:t>
            </w:r>
            <w:r w:rsidR="00C35A29">
              <w:rPr>
                <w:rFonts w:ascii="Calibri" w:eastAsia="Times New Roman" w:hAnsi="Calibri" w:cs="Times New Roman"/>
                <w:sz w:val="24"/>
                <w:szCs w:val="24"/>
              </w:rPr>
              <w:t>s</w:t>
            </w:r>
            <w:r w:rsidR="00BB5125">
              <w:rPr>
                <w:rFonts w:ascii="Calibri" w:eastAsia="Times New Roman" w:hAnsi="Calibri" w:cs="Times New Roman"/>
                <w:sz w:val="24"/>
                <w:szCs w:val="24"/>
              </w:rPr>
              <w:t>, manipulatives</w:t>
            </w:r>
            <w:r w:rsidR="00F67AD2">
              <w:rPr>
                <w:rFonts w:ascii="Calibri" w:eastAsia="Times New Roman" w:hAnsi="Calibri" w:cs="Times New Roman"/>
                <w:sz w:val="24"/>
                <w:szCs w:val="24"/>
              </w:rPr>
              <w:t xml:space="preserve"> ( </w:t>
            </w:r>
            <w:r w:rsidR="00F67AD2">
              <w:rPr>
                <w:rFonts w:ascii="Calibri" w:eastAsia="Times New Roman" w:hAnsi="Calibri" w:cs="Times New Roman"/>
                <w:sz w:val="24"/>
                <w:szCs w:val="24"/>
              </w:rPr>
              <w:lastRenderedPageBreak/>
              <w:t>base ten, cubes, number line, hundred chart</w:t>
            </w:r>
            <w:r w:rsidR="00BB5125">
              <w:rPr>
                <w:rFonts w:ascii="Calibri" w:eastAsia="Times New Roman" w:hAnsi="Calibri" w:cs="Times New Roman"/>
                <w:sz w:val="24"/>
                <w:szCs w:val="24"/>
              </w:rPr>
              <w:t>)</w:t>
            </w:r>
            <w:r w:rsidR="00F67AD2">
              <w:rPr>
                <w:rFonts w:ascii="Calibri" w:eastAsia="Times New Roman" w:hAnsi="Calibri" w:cs="Times New Roman"/>
                <w:sz w:val="24"/>
                <w:szCs w:val="24"/>
              </w:rPr>
              <w:t>, Formative Assessment</w:t>
            </w:r>
          </w:p>
          <w:p w:rsidR="00200BF4" w:rsidRDefault="00200BF4" w:rsidP="003D7673">
            <w:pPr>
              <w:ind w:left="0" w:firstLine="0"/>
              <w:rPr>
                <w:sz w:val="28"/>
                <w:szCs w:val="28"/>
              </w:rPr>
            </w:pPr>
          </w:p>
          <w:p w:rsidR="00200BF4" w:rsidRPr="00B038C8" w:rsidRDefault="00200BF4" w:rsidP="003D7673">
            <w:pPr>
              <w:ind w:left="0" w:firstLine="0"/>
              <w:rPr>
                <w:sz w:val="28"/>
                <w:szCs w:val="28"/>
              </w:rPr>
            </w:pPr>
          </w:p>
        </w:tc>
      </w:tr>
    </w:tbl>
    <w:p w:rsidR="00200BF4" w:rsidRPr="00DF7E60" w:rsidRDefault="00200BF4" w:rsidP="00200BF4">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firstRow="1" w:lastRow="0" w:firstColumn="1" w:lastColumn="0" w:noHBand="0" w:noVBand="1"/>
      </w:tblPr>
      <w:tblGrid>
        <w:gridCol w:w="523"/>
        <w:gridCol w:w="7505"/>
        <w:gridCol w:w="1260"/>
      </w:tblGrid>
      <w:tr w:rsidR="00200BF4" w:rsidRPr="00DF7E60" w:rsidTr="003D7673">
        <w:tc>
          <w:tcPr>
            <w:tcW w:w="523" w:type="dxa"/>
            <w:vMerge w:val="restart"/>
            <w:tcBorders>
              <w:top w:val="single" w:sz="4" w:space="0" w:color="auto"/>
              <w:left w:val="single" w:sz="4" w:space="0" w:color="auto"/>
            </w:tcBorders>
            <w:shd w:val="clear" w:color="auto" w:fill="auto"/>
            <w:textDirection w:val="btLr"/>
          </w:tcPr>
          <w:p w:rsidR="00200BF4" w:rsidRPr="00D457DF" w:rsidRDefault="00200BF4" w:rsidP="003D7673">
            <w:pPr>
              <w:ind w:left="113" w:right="113"/>
              <w:rPr>
                <w:b/>
                <w:sz w:val="24"/>
                <w:szCs w:val="24"/>
              </w:rPr>
            </w:pPr>
            <w:r w:rsidRPr="00D457DF">
              <w:rPr>
                <w:b/>
                <w:sz w:val="24"/>
                <w:szCs w:val="24"/>
              </w:rPr>
              <w:t xml:space="preserve">                        Anchor  Chart</w:t>
            </w:r>
          </w:p>
        </w:tc>
        <w:tc>
          <w:tcPr>
            <w:tcW w:w="8765" w:type="dxa"/>
            <w:gridSpan w:val="2"/>
          </w:tcPr>
          <w:p w:rsidR="00200BF4" w:rsidRPr="00D563C5" w:rsidRDefault="00200BF4" w:rsidP="003D7673">
            <w:pPr>
              <w:ind w:left="0" w:firstLine="0"/>
              <w:rPr>
                <w:b/>
                <w:sz w:val="32"/>
                <w:szCs w:val="32"/>
                <w:u w:val="single"/>
              </w:rPr>
            </w:pPr>
            <w:r w:rsidRPr="00D457DF">
              <w:rPr>
                <w:b/>
                <w:sz w:val="32"/>
                <w:szCs w:val="32"/>
              </w:rPr>
              <w:t xml:space="preserve">Focus:  </w:t>
            </w:r>
            <w:r w:rsidRPr="00EA6542">
              <w:rPr>
                <w:rFonts w:ascii="Calibri" w:eastAsia="Times New Roman" w:hAnsi="Calibri" w:cs="Arial"/>
                <w:color w:val="000000"/>
                <w:sz w:val="24"/>
                <w:szCs w:val="24"/>
              </w:rPr>
              <w:t xml:space="preserve"> </w:t>
            </w:r>
            <w:r w:rsidR="00D563C5" w:rsidRPr="00D563C5">
              <w:rPr>
                <w:rFonts w:ascii="Calibri" w:eastAsia="Times New Roman" w:hAnsi="Calibri" w:cs="Arial"/>
                <w:b/>
                <w:color w:val="000000"/>
                <w:sz w:val="32"/>
                <w:szCs w:val="32"/>
              </w:rPr>
              <w:t>Solving Addition and Subtraction Problems</w:t>
            </w:r>
          </w:p>
          <w:p w:rsidR="00200BF4" w:rsidRPr="00D457DF" w:rsidRDefault="00200BF4" w:rsidP="003D7673">
            <w:pPr>
              <w:rPr>
                <w:b/>
                <w:sz w:val="24"/>
                <w:szCs w:val="24"/>
              </w:rPr>
            </w:pPr>
          </w:p>
        </w:tc>
      </w:tr>
      <w:tr w:rsidR="00200BF4" w:rsidRPr="00DF7E60" w:rsidTr="00D563C5">
        <w:tc>
          <w:tcPr>
            <w:tcW w:w="523" w:type="dxa"/>
            <w:vMerge/>
            <w:tcBorders>
              <w:left w:val="single" w:sz="4" w:space="0" w:color="auto"/>
            </w:tcBorders>
            <w:shd w:val="clear" w:color="auto" w:fill="auto"/>
          </w:tcPr>
          <w:p w:rsidR="00200BF4" w:rsidRPr="00D457DF" w:rsidRDefault="00200BF4" w:rsidP="003D7673">
            <w:pPr>
              <w:rPr>
                <w:b/>
                <w:sz w:val="24"/>
                <w:szCs w:val="24"/>
              </w:rPr>
            </w:pPr>
          </w:p>
        </w:tc>
        <w:tc>
          <w:tcPr>
            <w:tcW w:w="7505" w:type="dxa"/>
            <w:tcBorders>
              <w:right w:val="single" w:sz="4" w:space="0" w:color="auto"/>
            </w:tcBorders>
          </w:tcPr>
          <w:p w:rsidR="00D563C5" w:rsidRPr="00D563C5" w:rsidRDefault="00D563C5" w:rsidP="00D563C5">
            <w:pPr>
              <w:widowControl w:val="0"/>
              <w:ind w:left="0" w:firstLine="0"/>
              <w:contextualSpacing/>
              <w:jc w:val="left"/>
              <w:rPr>
                <w:b/>
              </w:rPr>
            </w:pPr>
            <w:r w:rsidRPr="00D563C5">
              <w:rPr>
                <w:b/>
              </w:rPr>
              <w:t>Background for the Teacher</w:t>
            </w:r>
          </w:p>
          <w:p w:rsidR="00D563C5" w:rsidRPr="00D563C5" w:rsidRDefault="00D563C5" w:rsidP="00D563C5">
            <w:pPr>
              <w:widowControl w:val="0"/>
              <w:ind w:left="0" w:firstLine="0"/>
              <w:contextualSpacing/>
              <w:jc w:val="left"/>
            </w:pPr>
          </w:p>
          <w:p w:rsidR="00D563C5" w:rsidRDefault="00D563C5" w:rsidP="00D563C5">
            <w:pPr>
              <w:widowControl w:val="0"/>
              <w:numPr>
                <w:ilvl w:val="0"/>
                <w:numId w:val="10"/>
              </w:numPr>
              <w:ind w:hanging="359"/>
              <w:contextualSpacing/>
              <w:jc w:val="left"/>
            </w:pPr>
            <w:r>
              <w:rPr>
                <w:sz w:val="24"/>
              </w:rPr>
              <w:t>This unit is to</w:t>
            </w:r>
            <w:r>
              <w:rPr>
                <w:b/>
                <w:sz w:val="24"/>
              </w:rPr>
              <w:t xml:space="preserve"> solidify</w:t>
            </w:r>
            <w:r>
              <w:rPr>
                <w:sz w:val="24"/>
              </w:rPr>
              <w:t xml:space="preserve"> students’ flexibility in solving addition and subtraction problems. </w:t>
            </w:r>
          </w:p>
          <w:p w:rsidR="00D563C5" w:rsidRDefault="00D563C5" w:rsidP="00D563C5">
            <w:pPr>
              <w:widowControl w:val="0"/>
              <w:numPr>
                <w:ilvl w:val="1"/>
                <w:numId w:val="10"/>
              </w:numPr>
              <w:ind w:hanging="359"/>
              <w:contextualSpacing/>
              <w:jc w:val="left"/>
            </w:pPr>
            <w:r>
              <w:rPr>
                <w:sz w:val="24"/>
              </w:rPr>
              <w:t>The students will use conversation and analysis to become adept at choosing an appropriate strategy given the numbers involved in a problem.</w:t>
            </w:r>
          </w:p>
          <w:p w:rsidR="00D563C5" w:rsidRDefault="00D563C5" w:rsidP="00D563C5">
            <w:pPr>
              <w:widowControl w:val="0"/>
              <w:numPr>
                <w:ilvl w:val="1"/>
                <w:numId w:val="10"/>
              </w:numPr>
              <w:ind w:hanging="359"/>
              <w:contextualSpacing/>
              <w:jc w:val="left"/>
              <w:rPr>
                <w:sz w:val="24"/>
              </w:rPr>
            </w:pPr>
            <w:r>
              <w:rPr>
                <w:sz w:val="24"/>
              </w:rPr>
              <w:t>Strategies should include:</w:t>
            </w:r>
          </w:p>
          <w:p w:rsidR="00D563C5" w:rsidRDefault="00D563C5" w:rsidP="00D563C5">
            <w:pPr>
              <w:widowControl w:val="0"/>
              <w:numPr>
                <w:ilvl w:val="2"/>
                <w:numId w:val="10"/>
              </w:numPr>
              <w:ind w:hanging="359"/>
              <w:contextualSpacing/>
              <w:jc w:val="left"/>
              <w:rPr>
                <w:sz w:val="24"/>
              </w:rPr>
            </w:pPr>
            <w:r>
              <w:rPr>
                <w:sz w:val="24"/>
              </w:rPr>
              <w:t>Doubles</w:t>
            </w:r>
          </w:p>
          <w:p w:rsidR="00D563C5" w:rsidRDefault="00D563C5" w:rsidP="00D563C5">
            <w:pPr>
              <w:widowControl w:val="0"/>
              <w:numPr>
                <w:ilvl w:val="2"/>
                <w:numId w:val="10"/>
              </w:numPr>
              <w:ind w:hanging="359"/>
              <w:contextualSpacing/>
              <w:jc w:val="left"/>
              <w:rPr>
                <w:sz w:val="24"/>
              </w:rPr>
            </w:pPr>
            <w:r>
              <w:rPr>
                <w:sz w:val="24"/>
              </w:rPr>
              <w:t>Fact Families/Part-Part-Whole</w:t>
            </w:r>
          </w:p>
          <w:p w:rsidR="00D563C5" w:rsidRDefault="00D563C5" w:rsidP="00D563C5">
            <w:pPr>
              <w:widowControl w:val="0"/>
              <w:numPr>
                <w:ilvl w:val="2"/>
                <w:numId w:val="10"/>
              </w:numPr>
              <w:ind w:hanging="359"/>
              <w:contextualSpacing/>
              <w:jc w:val="left"/>
              <w:rPr>
                <w:sz w:val="24"/>
              </w:rPr>
            </w:pPr>
            <w:r>
              <w:rPr>
                <w:sz w:val="24"/>
              </w:rPr>
              <w:t>Making 10</w:t>
            </w:r>
          </w:p>
          <w:p w:rsidR="00D563C5" w:rsidRDefault="00D563C5" w:rsidP="00D563C5">
            <w:pPr>
              <w:widowControl w:val="0"/>
              <w:numPr>
                <w:ilvl w:val="2"/>
                <w:numId w:val="10"/>
              </w:numPr>
              <w:ind w:hanging="359"/>
              <w:contextualSpacing/>
              <w:jc w:val="left"/>
              <w:rPr>
                <w:sz w:val="24"/>
              </w:rPr>
            </w:pPr>
            <w:r>
              <w:rPr>
                <w:sz w:val="24"/>
              </w:rPr>
              <w:t>Commutative Property</w:t>
            </w:r>
          </w:p>
          <w:p w:rsidR="00D563C5" w:rsidRDefault="00D563C5" w:rsidP="00D563C5">
            <w:pPr>
              <w:widowControl w:val="0"/>
              <w:numPr>
                <w:ilvl w:val="2"/>
                <w:numId w:val="10"/>
              </w:numPr>
              <w:ind w:hanging="359"/>
              <w:contextualSpacing/>
              <w:jc w:val="left"/>
              <w:rPr>
                <w:sz w:val="24"/>
              </w:rPr>
            </w:pPr>
            <w:r>
              <w:rPr>
                <w:sz w:val="24"/>
              </w:rPr>
              <w:t>Associative Property</w:t>
            </w:r>
          </w:p>
          <w:p w:rsidR="00D563C5" w:rsidRDefault="00D563C5" w:rsidP="00D563C5">
            <w:pPr>
              <w:widowControl w:val="0"/>
              <w:numPr>
                <w:ilvl w:val="1"/>
                <w:numId w:val="10"/>
              </w:numPr>
              <w:ind w:hanging="359"/>
              <w:contextualSpacing/>
              <w:jc w:val="left"/>
            </w:pPr>
            <w:r>
              <w:rPr>
                <w:sz w:val="24"/>
              </w:rPr>
              <w:t xml:space="preserve">The students should be exposed to tasks/situations that cause them to study patterns and relationships among numbers, to be able to see which property of operations would be helpful, and that subtraction is the inverse of addition.  </w:t>
            </w:r>
          </w:p>
          <w:p w:rsidR="00D563C5" w:rsidRDefault="00D563C5" w:rsidP="00D563C5">
            <w:pPr>
              <w:widowControl w:val="0"/>
              <w:numPr>
                <w:ilvl w:val="1"/>
                <w:numId w:val="10"/>
              </w:numPr>
              <w:ind w:hanging="359"/>
              <w:contextualSpacing/>
              <w:jc w:val="left"/>
              <w:rPr>
                <w:sz w:val="24"/>
              </w:rPr>
            </w:pPr>
            <w:r>
              <w:rPr>
                <w:sz w:val="24"/>
              </w:rPr>
              <w:t>The students must work at solving all types of addition and subtraction problems (i.e. result unknown, change unknown, start unknown) and problems involving 3 addends.</w:t>
            </w:r>
          </w:p>
          <w:p w:rsidR="00200BF4" w:rsidRDefault="00200BF4" w:rsidP="003D7673">
            <w:pPr>
              <w:ind w:left="0" w:firstLine="0"/>
              <w:rPr>
                <w:b/>
                <w:sz w:val="24"/>
                <w:szCs w:val="24"/>
              </w:rPr>
            </w:pPr>
          </w:p>
          <w:p w:rsidR="00200BF4" w:rsidRDefault="00200BF4" w:rsidP="003D7673">
            <w:pPr>
              <w:ind w:left="0" w:firstLine="0"/>
              <w:rPr>
                <w:b/>
                <w:sz w:val="24"/>
                <w:szCs w:val="24"/>
              </w:rPr>
            </w:pPr>
          </w:p>
          <w:p w:rsidR="00200BF4" w:rsidRDefault="00200BF4" w:rsidP="003D7673">
            <w:pPr>
              <w:ind w:left="0" w:firstLine="0"/>
              <w:rPr>
                <w:b/>
                <w:sz w:val="24"/>
                <w:szCs w:val="24"/>
              </w:rPr>
            </w:pPr>
          </w:p>
          <w:p w:rsidR="00200BF4" w:rsidRDefault="00200BF4" w:rsidP="003D7673">
            <w:pPr>
              <w:ind w:left="0" w:firstLine="0"/>
              <w:rPr>
                <w:b/>
                <w:sz w:val="24"/>
                <w:szCs w:val="24"/>
              </w:rPr>
            </w:pPr>
          </w:p>
          <w:p w:rsidR="00200BF4" w:rsidRDefault="00200BF4" w:rsidP="003D7673">
            <w:pPr>
              <w:ind w:left="0" w:firstLine="0"/>
              <w:rPr>
                <w:b/>
                <w:sz w:val="24"/>
                <w:szCs w:val="24"/>
              </w:rPr>
            </w:pPr>
            <w:r>
              <w:rPr>
                <w:b/>
                <w:sz w:val="24"/>
                <w:szCs w:val="24"/>
              </w:rPr>
              <w:t>Background vocabulary to be used by the teacher:</w:t>
            </w:r>
          </w:p>
          <w:p w:rsidR="00200BF4" w:rsidRDefault="00200BF4" w:rsidP="003D7673">
            <w:pPr>
              <w:ind w:left="0" w:firstLine="0"/>
              <w:rPr>
                <w:b/>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36"/>
              <w:gridCol w:w="3785"/>
            </w:tblGrid>
            <w:tr w:rsidR="00200BF4" w:rsidRPr="00CB447E" w:rsidTr="003D7673">
              <w:tc>
                <w:tcPr>
                  <w:tcW w:w="353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0BF4" w:rsidRDefault="00200BF4" w:rsidP="0041084D">
                  <w:pPr>
                    <w:framePr w:hSpace="180" w:wrap="around" w:vAnchor="text" w:hAnchor="margin" w:y="138"/>
                    <w:spacing w:line="240" w:lineRule="auto"/>
                    <w:rPr>
                      <w:rFonts w:ascii="Calibri" w:eastAsia="Times New Roman" w:hAnsi="Calibri" w:cs="Times New Roman"/>
                      <w:b/>
                      <w:bCs/>
                      <w:color w:val="000000"/>
                      <w:sz w:val="24"/>
                      <w:szCs w:val="24"/>
                    </w:rPr>
                  </w:pPr>
                  <w:r w:rsidRPr="00CB447E">
                    <w:rPr>
                      <w:rFonts w:ascii="Calibri" w:eastAsia="Times New Roman" w:hAnsi="Calibri" w:cs="Times New Roman"/>
                      <w:b/>
                      <w:bCs/>
                      <w:color w:val="000000"/>
                      <w:sz w:val="24"/>
                      <w:szCs w:val="24"/>
                    </w:rPr>
                    <w:t>CONTENT:</w:t>
                  </w:r>
                </w:p>
                <w:p w:rsidR="00D563C5" w:rsidRDefault="00431C19" w:rsidP="0041084D">
                  <w:pPr>
                    <w:framePr w:hSpace="180" w:wrap="around" w:vAnchor="text" w:hAnchor="margin" w:y="138"/>
                    <w:widowControl w:val="0"/>
                    <w:numPr>
                      <w:ilvl w:val="0"/>
                      <w:numId w:val="14"/>
                    </w:numPr>
                    <w:spacing w:line="240" w:lineRule="auto"/>
                    <w:ind w:hanging="359"/>
                    <w:contextualSpacing/>
                    <w:jc w:val="left"/>
                  </w:pPr>
                  <w:r>
                    <w:rPr>
                      <w:sz w:val="24"/>
                    </w:rPr>
                    <w:t xml:space="preserve">Represent and solve </w:t>
                  </w:r>
                  <w:r w:rsidR="00D563C5">
                    <w:rPr>
                      <w:sz w:val="24"/>
                    </w:rPr>
                    <w:t>problems involving addition up to 20.</w:t>
                  </w:r>
                </w:p>
                <w:p w:rsidR="00D563C5" w:rsidRDefault="00D563C5" w:rsidP="0041084D">
                  <w:pPr>
                    <w:framePr w:hSpace="180" w:wrap="around" w:vAnchor="text" w:hAnchor="margin" w:y="138"/>
                    <w:widowControl w:val="0"/>
                    <w:numPr>
                      <w:ilvl w:val="0"/>
                      <w:numId w:val="14"/>
                    </w:numPr>
                    <w:spacing w:line="240" w:lineRule="auto"/>
                    <w:ind w:hanging="359"/>
                    <w:contextualSpacing/>
                    <w:jc w:val="left"/>
                  </w:pPr>
                  <w:r>
                    <w:rPr>
                      <w:sz w:val="24"/>
                    </w:rPr>
                    <w:t>Understand the relationship of addition and subtraction (fact families).</w:t>
                  </w:r>
                </w:p>
                <w:p w:rsidR="00D563C5" w:rsidRDefault="00D563C5" w:rsidP="0041084D">
                  <w:pPr>
                    <w:framePr w:hSpace="180" w:wrap="around" w:vAnchor="text" w:hAnchor="margin" w:y="138"/>
                    <w:widowControl w:val="0"/>
                    <w:numPr>
                      <w:ilvl w:val="0"/>
                      <w:numId w:val="14"/>
                    </w:numPr>
                    <w:spacing w:line="240" w:lineRule="auto"/>
                    <w:ind w:hanging="359"/>
                    <w:contextualSpacing/>
                    <w:jc w:val="left"/>
                  </w:pPr>
                  <w:r>
                    <w:rPr>
                      <w:sz w:val="24"/>
                      <w:u w:val="single"/>
                    </w:rPr>
                    <w:lastRenderedPageBreak/>
                    <w:t>Problem Situations</w:t>
                  </w:r>
                </w:p>
                <w:p w:rsidR="00D563C5" w:rsidRDefault="00D563C5" w:rsidP="0041084D">
                  <w:pPr>
                    <w:framePr w:hSpace="180" w:wrap="around" w:vAnchor="text" w:hAnchor="margin" w:y="138"/>
                    <w:spacing w:line="240" w:lineRule="auto"/>
                    <w:ind w:left="361" w:firstLine="0"/>
                  </w:pPr>
                  <w:r>
                    <w:rPr>
                      <w:sz w:val="24"/>
                    </w:rPr>
                    <w:t xml:space="preserve"> Understand &amp; apply the properties of operations</w:t>
                  </w:r>
                </w:p>
                <w:p w:rsidR="00D563C5" w:rsidRDefault="00D563C5" w:rsidP="0041084D">
                  <w:pPr>
                    <w:framePr w:hSpace="180" w:wrap="around" w:vAnchor="text" w:hAnchor="margin" w:y="138"/>
                    <w:widowControl w:val="0"/>
                    <w:numPr>
                      <w:ilvl w:val="0"/>
                      <w:numId w:val="15"/>
                    </w:numPr>
                    <w:spacing w:line="240" w:lineRule="auto"/>
                    <w:ind w:hanging="359"/>
                    <w:contextualSpacing/>
                    <w:jc w:val="left"/>
                  </w:pPr>
                  <w:r>
                    <w:rPr>
                      <w:sz w:val="24"/>
                    </w:rPr>
                    <w:t>Work with addition equations</w:t>
                  </w:r>
                </w:p>
                <w:p w:rsidR="00D563C5" w:rsidRPr="00CB447E" w:rsidRDefault="00D563C5" w:rsidP="0041084D">
                  <w:pPr>
                    <w:framePr w:hSpace="180" w:wrap="around" w:vAnchor="text" w:hAnchor="margin" w:y="138"/>
                    <w:spacing w:line="240" w:lineRule="auto"/>
                    <w:rPr>
                      <w:rFonts w:ascii="Times New Roman" w:eastAsia="Times New Roman" w:hAnsi="Times New Roman" w:cs="Times New Roman"/>
                      <w:sz w:val="24"/>
                      <w:szCs w:val="24"/>
                    </w:rPr>
                  </w:pPr>
                  <w:r>
                    <w:rPr>
                      <w:sz w:val="24"/>
                    </w:rPr>
                    <w:t>Fluency</w:t>
                  </w:r>
                </w:p>
                <w:p w:rsidR="00200BF4" w:rsidRPr="00CB447E" w:rsidRDefault="00200BF4" w:rsidP="0041084D">
                  <w:pPr>
                    <w:framePr w:hSpace="180" w:wrap="around" w:vAnchor="text" w:hAnchor="margin" w:y="138"/>
                    <w:spacing w:line="0" w:lineRule="atLeast"/>
                    <w:rPr>
                      <w:rFonts w:ascii="Times New Roman" w:eastAsia="Times New Roman" w:hAnsi="Times New Roman" w:cs="Times New Roman"/>
                      <w:sz w:val="24"/>
                      <w:szCs w:val="24"/>
                    </w:rPr>
                  </w:pPr>
                  <w:r w:rsidRPr="00CB447E">
                    <w:rPr>
                      <w:rFonts w:ascii="Times New Roman" w:eastAsia="Times New Roman" w:hAnsi="Times New Roman" w:cs="Times New Roman"/>
                      <w:sz w:val="24"/>
                      <w:szCs w:val="24"/>
                    </w:rPr>
                    <w:br/>
                  </w:r>
                </w:p>
              </w:tc>
              <w:tc>
                <w:tcPr>
                  <w:tcW w:w="37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0BF4" w:rsidRPr="00CB447E" w:rsidRDefault="00200BF4" w:rsidP="0041084D">
                  <w:pPr>
                    <w:framePr w:hSpace="180" w:wrap="around" w:vAnchor="text" w:hAnchor="margin" w:y="138"/>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lastRenderedPageBreak/>
                    <w:t>SKILLS:</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Solve addition word problems</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 xml:space="preserve">Use the relationship between addition and subtraction to solve equations </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 xml:space="preserve">Demonstrate fluency of </w:t>
                  </w:r>
                  <w:r>
                    <w:rPr>
                      <w:sz w:val="24"/>
                    </w:rPr>
                    <w:lastRenderedPageBreak/>
                    <w:t xml:space="preserve">addition. </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Represent the problem</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Apply properties of operations</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Understand the meaning of the equal sign</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Determine if equations are true or false</w:t>
                  </w:r>
                </w:p>
                <w:p w:rsidR="00D563C5" w:rsidRDefault="00D563C5" w:rsidP="0041084D">
                  <w:pPr>
                    <w:framePr w:hSpace="180" w:wrap="around" w:vAnchor="text" w:hAnchor="margin" w:y="138"/>
                    <w:widowControl w:val="0"/>
                    <w:numPr>
                      <w:ilvl w:val="0"/>
                      <w:numId w:val="16"/>
                    </w:numPr>
                    <w:spacing w:line="240" w:lineRule="auto"/>
                    <w:ind w:left="1080" w:hanging="359"/>
                    <w:contextualSpacing/>
                    <w:jc w:val="left"/>
                  </w:pPr>
                  <w:r>
                    <w:rPr>
                      <w:sz w:val="24"/>
                    </w:rPr>
                    <w:t>“Counting Back”, “Making ten”, “Counting On”</w:t>
                  </w:r>
                </w:p>
                <w:p w:rsidR="00200BF4" w:rsidRPr="00CB447E" w:rsidRDefault="00D563C5" w:rsidP="0041084D">
                  <w:pPr>
                    <w:framePr w:hSpace="180" w:wrap="around" w:vAnchor="text" w:hAnchor="margin" w:y="138"/>
                    <w:spacing w:after="200" w:line="0" w:lineRule="atLeast"/>
                    <w:ind w:left="0" w:firstLine="0"/>
                    <w:jc w:val="left"/>
                    <w:textAlignment w:val="baseline"/>
                    <w:rPr>
                      <w:rFonts w:ascii="Arial" w:eastAsia="Times New Roman" w:hAnsi="Arial" w:cs="Arial"/>
                      <w:color w:val="000000"/>
                      <w:sz w:val="23"/>
                      <w:szCs w:val="23"/>
                    </w:rPr>
                  </w:pPr>
                  <w:r>
                    <w:rPr>
                      <w:sz w:val="24"/>
                    </w:rPr>
                    <w:t>Decomposing a number leading to ten</w:t>
                  </w:r>
                </w:p>
              </w:tc>
            </w:tr>
          </w:tbl>
          <w:p w:rsidR="00200BF4" w:rsidRDefault="00200BF4" w:rsidP="003D7673">
            <w:pPr>
              <w:ind w:left="0" w:firstLine="0"/>
              <w:rPr>
                <w:b/>
                <w:sz w:val="24"/>
                <w:szCs w:val="24"/>
              </w:rPr>
            </w:pPr>
          </w:p>
          <w:p w:rsidR="00200BF4" w:rsidRDefault="00200BF4" w:rsidP="00E502E4">
            <w:pPr>
              <w:rPr>
                <w:b/>
                <w:sz w:val="24"/>
                <w:szCs w:val="24"/>
                <w:u w:val="single"/>
              </w:rPr>
            </w:pPr>
            <w:r w:rsidRPr="005762CC">
              <w:rPr>
                <w:b/>
                <w:sz w:val="24"/>
                <w:szCs w:val="24"/>
                <w:u w:val="single"/>
              </w:rPr>
              <w:t xml:space="preserve">Vocabulary: </w:t>
            </w:r>
          </w:p>
          <w:p w:rsidR="004331F5" w:rsidRDefault="004331F5" w:rsidP="004331F5">
            <w:pPr>
              <w:widowControl w:val="0"/>
              <w:numPr>
                <w:ilvl w:val="0"/>
                <w:numId w:val="18"/>
              </w:numPr>
              <w:ind w:hanging="359"/>
              <w:contextualSpacing/>
              <w:jc w:val="left"/>
            </w:pPr>
            <w:r>
              <w:rPr>
                <w:sz w:val="24"/>
              </w:rPr>
              <w:t xml:space="preserve">Multiple Addends </w:t>
            </w:r>
          </w:p>
          <w:p w:rsidR="004331F5" w:rsidRDefault="004331F5" w:rsidP="004331F5">
            <w:pPr>
              <w:widowControl w:val="0"/>
              <w:numPr>
                <w:ilvl w:val="0"/>
                <w:numId w:val="18"/>
              </w:numPr>
              <w:ind w:hanging="359"/>
              <w:contextualSpacing/>
              <w:jc w:val="left"/>
            </w:pPr>
            <w:r>
              <w:rPr>
                <w:sz w:val="24"/>
              </w:rPr>
              <w:t>Strategy</w:t>
            </w:r>
          </w:p>
          <w:p w:rsidR="004331F5" w:rsidRDefault="004331F5" w:rsidP="004331F5">
            <w:pPr>
              <w:widowControl w:val="0"/>
              <w:numPr>
                <w:ilvl w:val="0"/>
                <w:numId w:val="17"/>
              </w:numPr>
              <w:ind w:hanging="359"/>
              <w:contextualSpacing/>
              <w:jc w:val="left"/>
            </w:pPr>
            <w:r>
              <w:rPr>
                <w:sz w:val="24"/>
              </w:rPr>
              <w:t>Equal</w:t>
            </w:r>
          </w:p>
          <w:p w:rsidR="004331F5" w:rsidRDefault="004331F5" w:rsidP="004331F5">
            <w:pPr>
              <w:widowControl w:val="0"/>
              <w:numPr>
                <w:ilvl w:val="0"/>
                <w:numId w:val="17"/>
              </w:numPr>
              <w:ind w:hanging="359"/>
              <w:contextualSpacing/>
              <w:jc w:val="left"/>
            </w:pPr>
            <w:r>
              <w:rPr>
                <w:rFonts w:ascii="Arial" w:eastAsia="Arial" w:hAnsi="Arial" w:cs="Arial"/>
                <w:highlight w:val="white"/>
              </w:rPr>
              <w:t>Addition</w:t>
            </w:r>
          </w:p>
          <w:p w:rsidR="004331F5" w:rsidRDefault="004331F5" w:rsidP="004331F5">
            <w:pPr>
              <w:widowControl w:val="0"/>
              <w:numPr>
                <w:ilvl w:val="0"/>
                <w:numId w:val="17"/>
              </w:numPr>
              <w:ind w:hanging="359"/>
              <w:contextualSpacing/>
              <w:jc w:val="left"/>
            </w:pPr>
            <w:r>
              <w:rPr>
                <w:rFonts w:ascii="Arial" w:eastAsia="Arial" w:hAnsi="Arial" w:cs="Arial"/>
                <w:highlight w:val="white"/>
              </w:rPr>
              <w:t>Subtraction</w:t>
            </w:r>
          </w:p>
          <w:p w:rsidR="004331F5" w:rsidRPr="004331F5" w:rsidRDefault="004331F5" w:rsidP="004331F5">
            <w:pPr>
              <w:widowControl w:val="0"/>
              <w:numPr>
                <w:ilvl w:val="0"/>
                <w:numId w:val="17"/>
              </w:numPr>
              <w:ind w:hanging="359"/>
              <w:contextualSpacing/>
              <w:jc w:val="left"/>
            </w:pPr>
            <w:r>
              <w:rPr>
                <w:rFonts w:ascii="Arial" w:eastAsia="Arial" w:hAnsi="Arial" w:cs="Arial"/>
                <w:highlight w:val="white"/>
              </w:rPr>
              <w:t>Commutative property</w:t>
            </w:r>
          </w:p>
          <w:p w:rsidR="004331F5" w:rsidRDefault="004331F5" w:rsidP="004331F5">
            <w:pPr>
              <w:widowControl w:val="0"/>
              <w:numPr>
                <w:ilvl w:val="0"/>
                <w:numId w:val="17"/>
              </w:numPr>
              <w:ind w:hanging="359"/>
              <w:contextualSpacing/>
              <w:jc w:val="left"/>
            </w:pPr>
            <w:r>
              <w:rPr>
                <w:rFonts w:ascii="Arial" w:eastAsia="Arial" w:hAnsi="Arial" w:cs="Arial"/>
              </w:rPr>
              <w:t>Associative property</w:t>
            </w:r>
          </w:p>
          <w:p w:rsidR="00E502E4" w:rsidRPr="00E502E4" w:rsidRDefault="00E502E4" w:rsidP="004331F5">
            <w:pPr>
              <w:ind w:left="0" w:firstLine="0"/>
              <w:rPr>
                <w:b/>
                <w:sz w:val="24"/>
                <w:szCs w:val="24"/>
                <w:u w:val="single"/>
              </w:rPr>
            </w:pPr>
          </w:p>
        </w:tc>
        <w:tc>
          <w:tcPr>
            <w:tcW w:w="1260" w:type="dxa"/>
            <w:tcBorders>
              <w:left w:val="single" w:sz="4" w:space="0" w:color="auto"/>
            </w:tcBorders>
          </w:tcPr>
          <w:p w:rsidR="00200BF4" w:rsidRPr="00D457DF" w:rsidRDefault="00200BF4" w:rsidP="003D7673">
            <w:pPr>
              <w:ind w:left="720" w:firstLine="0"/>
              <w:jc w:val="left"/>
              <w:rPr>
                <w:b/>
                <w:sz w:val="24"/>
                <w:szCs w:val="24"/>
              </w:rPr>
            </w:pPr>
          </w:p>
          <w:p w:rsidR="00200BF4" w:rsidRPr="00D457DF" w:rsidRDefault="00200BF4" w:rsidP="003D7673">
            <w:pPr>
              <w:ind w:left="720" w:firstLine="0"/>
              <w:jc w:val="left"/>
              <w:rPr>
                <w:b/>
                <w:sz w:val="24"/>
                <w:szCs w:val="24"/>
              </w:rPr>
            </w:pPr>
          </w:p>
        </w:tc>
      </w:tr>
    </w:tbl>
    <w:p w:rsidR="00200BF4" w:rsidRPr="00DF7E60" w:rsidRDefault="00200BF4" w:rsidP="00200BF4">
      <w:pPr>
        <w:spacing w:line="240" w:lineRule="auto"/>
        <w:rPr>
          <w:color w:val="FF0000"/>
          <w:sz w:val="24"/>
          <w:szCs w:val="24"/>
        </w:rPr>
      </w:pPr>
    </w:p>
    <w:p w:rsidR="00200BF4" w:rsidRPr="00DF7E60" w:rsidRDefault="00200BF4" w:rsidP="00200BF4">
      <w:pPr>
        <w:ind w:left="0" w:firstLine="0"/>
        <w:rPr>
          <w:color w:val="FF0000"/>
          <w:sz w:val="24"/>
          <w:szCs w:val="24"/>
        </w:rPr>
      </w:pPr>
    </w:p>
    <w:tbl>
      <w:tblPr>
        <w:tblStyle w:val="TableGrid"/>
        <w:tblW w:w="0" w:type="auto"/>
        <w:tblInd w:w="18" w:type="dxa"/>
        <w:tblLook w:val="04A0" w:firstRow="1" w:lastRow="0" w:firstColumn="1" w:lastColumn="0" w:noHBand="0" w:noVBand="1"/>
      </w:tblPr>
      <w:tblGrid>
        <w:gridCol w:w="9090"/>
      </w:tblGrid>
      <w:tr w:rsidR="00200BF4" w:rsidRPr="00DF7E60" w:rsidTr="003D7673">
        <w:tc>
          <w:tcPr>
            <w:tcW w:w="9090" w:type="dxa"/>
          </w:tcPr>
          <w:p w:rsidR="00200BF4" w:rsidRPr="00E327EA" w:rsidRDefault="00200BF4" w:rsidP="003D7673">
            <w:pPr>
              <w:spacing w:after="160"/>
              <w:rPr>
                <w:b/>
                <w:sz w:val="20"/>
                <w:szCs w:val="20"/>
                <w:u w:val="single"/>
              </w:rPr>
            </w:pPr>
            <w:r w:rsidRPr="00E327EA">
              <w:rPr>
                <w:b/>
                <w:sz w:val="20"/>
                <w:szCs w:val="20"/>
                <w:u w:val="single"/>
              </w:rPr>
              <w:t>Mathematical Practices:</w:t>
            </w:r>
          </w:p>
          <w:p w:rsidR="00200BF4" w:rsidRPr="00E502E4" w:rsidRDefault="00200BF4" w:rsidP="003D7673">
            <w:pPr>
              <w:spacing w:after="160"/>
              <w:rPr>
                <w:b/>
                <w:sz w:val="20"/>
                <w:szCs w:val="20"/>
                <w:u w:val="single"/>
              </w:rPr>
            </w:pPr>
            <w:r w:rsidRPr="00E502E4">
              <w:rPr>
                <w:b/>
                <w:sz w:val="20"/>
                <w:szCs w:val="20"/>
                <w:u w:val="single"/>
              </w:rPr>
              <w:t>MP1: Make sense and preserve</w:t>
            </w:r>
          </w:p>
          <w:p w:rsidR="00200BF4" w:rsidRPr="00E502E4" w:rsidRDefault="00200BF4" w:rsidP="003D7673">
            <w:pPr>
              <w:spacing w:after="160"/>
              <w:rPr>
                <w:b/>
                <w:sz w:val="20"/>
                <w:szCs w:val="20"/>
                <w:u w:val="single"/>
              </w:rPr>
            </w:pPr>
            <w:r w:rsidRPr="00E502E4">
              <w:rPr>
                <w:b/>
                <w:sz w:val="20"/>
                <w:szCs w:val="20"/>
                <w:u w:val="single"/>
              </w:rPr>
              <w:t>MP2:Abstract/quantitative reasoning</w:t>
            </w:r>
          </w:p>
          <w:p w:rsidR="00200BF4" w:rsidRPr="00775AAF" w:rsidRDefault="00200BF4" w:rsidP="003D7673">
            <w:pPr>
              <w:spacing w:after="160"/>
              <w:rPr>
                <w:sz w:val="20"/>
                <w:szCs w:val="20"/>
              </w:rPr>
            </w:pPr>
            <w:r w:rsidRPr="00775AAF">
              <w:rPr>
                <w:sz w:val="20"/>
                <w:szCs w:val="20"/>
              </w:rPr>
              <w:t>MP 3: Construct arguments</w:t>
            </w:r>
          </w:p>
          <w:p w:rsidR="00200BF4" w:rsidRPr="002B2D79" w:rsidRDefault="00200BF4" w:rsidP="003D7673">
            <w:pPr>
              <w:spacing w:after="160"/>
              <w:rPr>
                <w:sz w:val="20"/>
                <w:szCs w:val="20"/>
              </w:rPr>
            </w:pPr>
            <w:r w:rsidRPr="002B2D79">
              <w:rPr>
                <w:sz w:val="20"/>
                <w:szCs w:val="20"/>
              </w:rPr>
              <w:t xml:space="preserve">MP 4: Model with math </w:t>
            </w:r>
          </w:p>
          <w:p w:rsidR="00200BF4" w:rsidRPr="00F0088F" w:rsidRDefault="00200BF4" w:rsidP="003D7673">
            <w:pPr>
              <w:spacing w:after="160"/>
              <w:rPr>
                <w:sz w:val="20"/>
                <w:szCs w:val="20"/>
              </w:rPr>
            </w:pPr>
            <w:r w:rsidRPr="00F0088F">
              <w:rPr>
                <w:sz w:val="20"/>
                <w:szCs w:val="20"/>
              </w:rPr>
              <w:t xml:space="preserve">MP 5: Use appropriate tools </w:t>
            </w:r>
          </w:p>
          <w:p w:rsidR="00200BF4" w:rsidRPr="00E502E4" w:rsidRDefault="00200BF4" w:rsidP="003D7673">
            <w:pPr>
              <w:spacing w:after="160"/>
              <w:rPr>
                <w:sz w:val="20"/>
                <w:szCs w:val="20"/>
              </w:rPr>
            </w:pPr>
            <w:r w:rsidRPr="00E502E4">
              <w:rPr>
                <w:sz w:val="20"/>
                <w:szCs w:val="20"/>
              </w:rPr>
              <w:t xml:space="preserve">MP 6: Attend to precision </w:t>
            </w:r>
          </w:p>
          <w:p w:rsidR="00200BF4" w:rsidRPr="00E502E4" w:rsidRDefault="00200BF4" w:rsidP="003D7673">
            <w:pPr>
              <w:spacing w:after="160"/>
              <w:rPr>
                <w:sz w:val="20"/>
                <w:szCs w:val="20"/>
              </w:rPr>
            </w:pPr>
            <w:r w:rsidRPr="00E502E4">
              <w:rPr>
                <w:sz w:val="20"/>
                <w:szCs w:val="20"/>
              </w:rPr>
              <w:t xml:space="preserve">MP 7: Make use of structure </w:t>
            </w:r>
          </w:p>
          <w:p w:rsidR="00200BF4" w:rsidRPr="00D457DF" w:rsidRDefault="00200BF4" w:rsidP="003D7673">
            <w:pPr>
              <w:spacing w:after="160"/>
              <w:rPr>
                <w:sz w:val="20"/>
                <w:szCs w:val="20"/>
              </w:rPr>
            </w:pPr>
            <w:r w:rsidRPr="00D457DF">
              <w:rPr>
                <w:sz w:val="20"/>
                <w:szCs w:val="20"/>
              </w:rPr>
              <w:t>MP8: Regularity/repeated reasoning</w:t>
            </w:r>
          </w:p>
          <w:p w:rsidR="00200BF4" w:rsidRPr="00DF7E60" w:rsidRDefault="00200BF4" w:rsidP="003D7673">
            <w:pPr>
              <w:ind w:left="0" w:firstLine="0"/>
              <w:rPr>
                <w:color w:val="FF0000"/>
                <w:sz w:val="24"/>
                <w:szCs w:val="24"/>
              </w:rPr>
            </w:pPr>
          </w:p>
        </w:tc>
      </w:tr>
    </w:tbl>
    <w:p w:rsidR="00200BF4" w:rsidRDefault="00200BF4" w:rsidP="00200BF4">
      <w:pPr>
        <w:rPr>
          <w:sz w:val="24"/>
          <w:szCs w:val="24"/>
        </w:rPr>
      </w:pPr>
    </w:p>
    <w:tbl>
      <w:tblPr>
        <w:tblStyle w:val="TableGrid"/>
        <w:tblW w:w="0" w:type="auto"/>
        <w:tblInd w:w="18" w:type="dxa"/>
        <w:tblLook w:val="04A0" w:firstRow="1" w:lastRow="0" w:firstColumn="1" w:lastColumn="0" w:noHBand="0" w:noVBand="1"/>
      </w:tblPr>
      <w:tblGrid>
        <w:gridCol w:w="9558"/>
      </w:tblGrid>
      <w:tr w:rsidR="00200BF4" w:rsidTr="003D7673">
        <w:tc>
          <w:tcPr>
            <w:tcW w:w="9558" w:type="dxa"/>
          </w:tcPr>
          <w:p w:rsidR="00200BF4" w:rsidRDefault="00200BF4" w:rsidP="003D7673">
            <w:pPr>
              <w:pStyle w:val="NoSpacing"/>
              <w:rPr>
                <w:b/>
                <w:sz w:val="24"/>
                <w:szCs w:val="24"/>
              </w:rPr>
            </w:pPr>
            <w:r w:rsidRPr="00637C4D">
              <w:rPr>
                <w:b/>
                <w:sz w:val="24"/>
                <w:szCs w:val="24"/>
              </w:rPr>
              <w:t>TEACHER BACKGROUND</w:t>
            </w:r>
          </w:p>
          <w:p w:rsidR="00200BF4" w:rsidRPr="00CB447E" w:rsidRDefault="00200BF4" w:rsidP="003D7673">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36"/>
              <w:gridCol w:w="3785"/>
            </w:tblGrid>
            <w:tr w:rsidR="00200BF4" w:rsidRPr="00CB447E" w:rsidTr="003D7673">
              <w:trPr>
                <w:trHeight w:val="1461"/>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0BF4" w:rsidRPr="00CB447E" w:rsidRDefault="00200BF4" w:rsidP="003D7673">
                  <w:pPr>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lastRenderedPageBreak/>
                    <w:t>CONTENT:</w:t>
                  </w:r>
                </w:p>
                <w:p w:rsidR="00200BF4" w:rsidRPr="00CB447E" w:rsidRDefault="00200BF4" w:rsidP="00200BF4">
                  <w:pPr>
                    <w:numPr>
                      <w:ilvl w:val="0"/>
                      <w:numId w:val="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Multiples of 10</w:t>
                  </w:r>
                </w:p>
                <w:p w:rsidR="00200BF4" w:rsidRPr="00CB447E" w:rsidRDefault="00200BF4" w:rsidP="00200BF4">
                  <w:pPr>
                    <w:numPr>
                      <w:ilvl w:val="0"/>
                      <w:numId w:val="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Place value</w:t>
                  </w:r>
                </w:p>
                <w:p w:rsidR="00200BF4" w:rsidRPr="00CB447E" w:rsidRDefault="00200BF4" w:rsidP="00200BF4">
                  <w:pPr>
                    <w:numPr>
                      <w:ilvl w:val="0"/>
                      <w:numId w:val="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Property of Operations</w:t>
                  </w:r>
                </w:p>
                <w:p w:rsidR="00200BF4" w:rsidRPr="00CB447E" w:rsidRDefault="00200BF4" w:rsidP="00200BF4">
                  <w:pPr>
                    <w:numPr>
                      <w:ilvl w:val="0"/>
                      <w:numId w:val="3"/>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Mentally</w:t>
                  </w:r>
                </w:p>
                <w:p w:rsidR="00200BF4" w:rsidRPr="00CB447E" w:rsidRDefault="00200BF4" w:rsidP="003D7673">
                  <w:pPr>
                    <w:spacing w:line="0" w:lineRule="atLeast"/>
                    <w:rPr>
                      <w:rFonts w:ascii="Times New Roman" w:eastAsia="Times New Roman" w:hAnsi="Times New Roman" w:cs="Times New Roman"/>
                      <w:sz w:val="24"/>
                      <w:szCs w:val="24"/>
                    </w:rPr>
                  </w:pPr>
                  <w:r w:rsidRPr="00CB447E">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0BF4" w:rsidRPr="00CB447E" w:rsidRDefault="00200BF4" w:rsidP="003D7673">
                  <w:pPr>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SKILLS:</w:t>
                  </w:r>
                </w:p>
                <w:p w:rsidR="00200BF4" w:rsidRPr="00CB447E" w:rsidRDefault="00200BF4" w:rsidP="00200BF4">
                  <w:pPr>
                    <w:numPr>
                      <w:ilvl w:val="0"/>
                      <w:numId w:val="4"/>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Subtract</w:t>
                  </w:r>
                </w:p>
                <w:p w:rsidR="00200BF4" w:rsidRPr="00CB447E" w:rsidRDefault="00200BF4" w:rsidP="00200BF4">
                  <w:pPr>
                    <w:numPr>
                      <w:ilvl w:val="0"/>
                      <w:numId w:val="4"/>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Explain reasoning</w:t>
                  </w:r>
                </w:p>
                <w:p w:rsidR="00200BF4" w:rsidRPr="00CB447E" w:rsidRDefault="00200BF4" w:rsidP="00200BF4">
                  <w:pPr>
                    <w:numPr>
                      <w:ilvl w:val="0"/>
                      <w:numId w:val="4"/>
                    </w:numPr>
                    <w:spacing w:after="200" w:line="0" w:lineRule="atLeast"/>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Use models and drawings</w:t>
                  </w:r>
                </w:p>
              </w:tc>
            </w:tr>
          </w:tbl>
          <w:p w:rsidR="00200BF4" w:rsidRDefault="00200BF4" w:rsidP="003D7673">
            <w:pPr>
              <w:jc w:val="left"/>
              <w:textAlignment w:val="baseline"/>
              <w:rPr>
                <w:sz w:val="24"/>
                <w:szCs w:val="24"/>
              </w:rPr>
            </w:pPr>
          </w:p>
          <w:p w:rsidR="00200BF4" w:rsidRDefault="00200BF4" w:rsidP="003D7673">
            <w:pPr>
              <w:ind w:left="0" w:firstLine="0"/>
              <w:jc w:val="left"/>
              <w:textAlignment w:val="baseline"/>
              <w:rPr>
                <w:rFonts w:ascii="Calibri" w:eastAsia="Times New Roman" w:hAnsi="Calibri" w:cs="Times New Roman"/>
                <w:color w:val="000000"/>
                <w:sz w:val="24"/>
                <w:szCs w:val="24"/>
              </w:rPr>
            </w:pPr>
          </w:p>
          <w:p w:rsidR="00200BF4" w:rsidRDefault="00200BF4" w:rsidP="00E502E4">
            <w:pPr>
              <w:ind w:left="0" w:firstLine="0"/>
              <w:jc w:val="left"/>
              <w:textAlignment w:val="baseline"/>
              <w:rPr>
                <w:sz w:val="24"/>
                <w:szCs w:val="24"/>
              </w:rPr>
            </w:pPr>
          </w:p>
        </w:tc>
      </w:tr>
    </w:tbl>
    <w:p w:rsidR="00200BF4" w:rsidRDefault="00200BF4" w:rsidP="00200BF4">
      <w:pPr>
        <w:rPr>
          <w:sz w:val="24"/>
          <w:szCs w:val="24"/>
        </w:rPr>
      </w:pPr>
    </w:p>
    <w:p w:rsidR="00200BF4" w:rsidRDefault="00200BF4" w:rsidP="00200BF4">
      <w:pPr>
        <w:rPr>
          <w:sz w:val="24"/>
          <w:szCs w:val="24"/>
        </w:rPr>
      </w:pPr>
    </w:p>
    <w:p w:rsidR="00200BF4" w:rsidRDefault="00200BF4" w:rsidP="00200BF4">
      <w:pPr>
        <w:rPr>
          <w:sz w:val="24"/>
          <w:szCs w:val="24"/>
        </w:rPr>
      </w:pPr>
    </w:p>
    <w:p w:rsidR="00200BF4" w:rsidRDefault="00200BF4" w:rsidP="00200BF4">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200BF4" w:rsidTr="003D7673">
        <w:tc>
          <w:tcPr>
            <w:tcW w:w="8280" w:type="dxa"/>
          </w:tcPr>
          <w:p w:rsidR="00200BF4" w:rsidRPr="007D1079" w:rsidRDefault="00200BF4" w:rsidP="003D7673">
            <w:pPr>
              <w:pStyle w:val="ListParagraph"/>
              <w:ind w:left="1440" w:firstLine="0"/>
              <w:jc w:val="left"/>
              <w:textAlignment w:val="baseline"/>
              <w:rPr>
                <w:rFonts w:ascii="Calibri" w:eastAsia="Times New Roman" w:hAnsi="Calibri" w:cs="Times New Roman"/>
                <w:color w:val="000000"/>
                <w:sz w:val="23"/>
                <w:szCs w:val="23"/>
              </w:rPr>
            </w:pPr>
          </w:p>
          <w:p w:rsidR="00200BF4" w:rsidRPr="00274552" w:rsidRDefault="00200BF4" w:rsidP="003D7673">
            <w:pPr>
              <w:ind w:left="0" w:firstLine="0"/>
              <w:rPr>
                <w:b/>
                <w:sz w:val="24"/>
                <w:szCs w:val="24"/>
              </w:rPr>
            </w:pPr>
          </w:p>
        </w:tc>
        <w:tc>
          <w:tcPr>
            <w:tcW w:w="1548" w:type="dxa"/>
          </w:tcPr>
          <w:p w:rsidR="00200BF4" w:rsidRDefault="00200BF4" w:rsidP="003D7673">
            <w:pPr>
              <w:ind w:left="0" w:firstLine="0"/>
              <w:rPr>
                <w:b/>
                <w:sz w:val="16"/>
                <w:szCs w:val="16"/>
              </w:rPr>
            </w:pPr>
            <w:r w:rsidRPr="00274552">
              <w:rPr>
                <w:b/>
                <w:sz w:val="16"/>
                <w:szCs w:val="16"/>
              </w:rPr>
              <w:t>Student Engagement Strategies</w:t>
            </w:r>
          </w:p>
          <w:p w:rsidR="00200BF4" w:rsidRDefault="00200BF4" w:rsidP="003D7673">
            <w:pPr>
              <w:ind w:left="0" w:firstLine="0"/>
              <w:rPr>
                <w:sz w:val="16"/>
                <w:szCs w:val="16"/>
              </w:rPr>
            </w:pPr>
            <w:r>
              <w:rPr>
                <w:sz w:val="16"/>
                <w:szCs w:val="16"/>
              </w:rPr>
              <w:t>TPS</w:t>
            </w:r>
          </w:p>
          <w:p w:rsidR="00200BF4" w:rsidRDefault="00200BF4" w:rsidP="003D7673">
            <w:pPr>
              <w:ind w:left="0" w:firstLine="0"/>
              <w:rPr>
                <w:sz w:val="16"/>
                <w:szCs w:val="16"/>
              </w:rPr>
            </w:pPr>
            <w:r>
              <w:rPr>
                <w:sz w:val="16"/>
                <w:szCs w:val="16"/>
              </w:rPr>
              <w:t>Manipulatives</w:t>
            </w:r>
          </w:p>
          <w:p w:rsidR="00200BF4" w:rsidRDefault="00200BF4" w:rsidP="003D7673">
            <w:pPr>
              <w:ind w:left="0" w:firstLine="0"/>
              <w:rPr>
                <w:sz w:val="16"/>
                <w:szCs w:val="16"/>
              </w:rPr>
            </w:pPr>
            <w:r>
              <w:rPr>
                <w:sz w:val="16"/>
                <w:szCs w:val="16"/>
              </w:rPr>
              <w:t>Partners</w:t>
            </w:r>
          </w:p>
          <w:p w:rsidR="00200BF4" w:rsidRDefault="00200BF4" w:rsidP="003D7673">
            <w:pPr>
              <w:ind w:left="0" w:firstLine="0"/>
              <w:rPr>
                <w:sz w:val="16"/>
                <w:szCs w:val="16"/>
              </w:rPr>
            </w:pPr>
            <w:r>
              <w:rPr>
                <w:sz w:val="16"/>
                <w:szCs w:val="16"/>
              </w:rPr>
              <w:t>Writing</w:t>
            </w:r>
          </w:p>
          <w:p w:rsidR="00200BF4" w:rsidRPr="00274552" w:rsidRDefault="00200BF4" w:rsidP="003D7673">
            <w:pPr>
              <w:ind w:left="0" w:firstLine="0"/>
              <w:rPr>
                <w:sz w:val="16"/>
                <w:szCs w:val="16"/>
              </w:rPr>
            </w:pPr>
          </w:p>
        </w:tc>
      </w:tr>
    </w:tbl>
    <w:p w:rsidR="00200BF4" w:rsidRDefault="00200BF4" w:rsidP="00200BF4">
      <w:pPr>
        <w:rPr>
          <w:sz w:val="24"/>
          <w:szCs w:val="24"/>
        </w:rPr>
      </w:pPr>
    </w:p>
    <w:p w:rsidR="00200BF4" w:rsidRDefault="00200BF4" w:rsidP="00200BF4">
      <w:pPr>
        <w:rPr>
          <w:sz w:val="24"/>
          <w:szCs w:val="24"/>
        </w:rPr>
      </w:pPr>
    </w:p>
    <w:p w:rsidR="00200BF4" w:rsidRDefault="00200BF4" w:rsidP="00200BF4">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200BF4" w:rsidTr="003D7673">
        <w:tc>
          <w:tcPr>
            <w:tcW w:w="8280" w:type="dxa"/>
          </w:tcPr>
          <w:p w:rsidR="00200BF4" w:rsidRDefault="00200BF4" w:rsidP="003D7673">
            <w:pPr>
              <w:ind w:left="0" w:firstLine="0"/>
              <w:rPr>
                <w:b/>
                <w:sz w:val="24"/>
                <w:szCs w:val="24"/>
              </w:rPr>
            </w:pPr>
            <w:r w:rsidRPr="00437BCD">
              <w:rPr>
                <w:b/>
                <w:sz w:val="24"/>
                <w:szCs w:val="24"/>
              </w:rPr>
              <w:t>Middle (Investigating/Exploring):</w:t>
            </w:r>
          </w:p>
          <w:p w:rsidR="00200BF4" w:rsidRDefault="00200BF4" w:rsidP="003D7673">
            <w:pPr>
              <w:ind w:left="0" w:firstLine="0"/>
              <w:jc w:val="left"/>
              <w:textAlignment w:val="baseline"/>
              <w:rPr>
                <w:rFonts w:ascii="Arial" w:eastAsia="Times New Roman" w:hAnsi="Arial" w:cs="Arial"/>
                <w:color w:val="000000"/>
                <w:sz w:val="20"/>
                <w:szCs w:val="20"/>
              </w:rPr>
            </w:pPr>
          </w:p>
          <w:p w:rsidR="00200BF4" w:rsidRDefault="00200BF4" w:rsidP="003D7673">
            <w:pPr>
              <w:ind w:left="0" w:firstLine="0"/>
              <w:jc w:val="left"/>
              <w:textAlignment w:val="baseline"/>
              <w:rPr>
                <w:rFonts w:ascii="Calibri" w:eastAsia="Times New Roman" w:hAnsi="Calibri" w:cs="Times New Roman"/>
                <w:b/>
                <w:sz w:val="24"/>
                <w:szCs w:val="24"/>
                <w:u w:val="single"/>
              </w:rPr>
            </w:pPr>
            <w:r>
              <w:rPr>
                <w:rFonts w:ascii="Calibri" w:eastAsia="Times New Roman" w:hAnsi="Calibri" w:cs="Times New Roman"/>
                <w:b/>
                <w:sz w:val="24"/>
                <w:szCs w:val="24"/>
                <w:u w:val="single"/>
              </w:rPr>
              <w:t>Monday</w:t>
            </w:r>
            <w:r w:rsidR="00E502E4">
              <w:rPr>
                <w:rFonts w:ascii="Calibri" w:eastAsia="Times New Roman" w:hAnsi="Calibri" w:cs="Times New Roman"/>
                <w:b/>
                <w:sz w:val="24"/>
                <w:szCs w:val="24"/>
                <w:u w:val="single"/>
              </w:rPr>
              <w:t xml:space="preserve"> &amp; Tuesday</w:t>
            </w:r>
            <w:r>
              <w:rPr>
                <w:rFonts w:ascii="Calibri" w:eastAsia="Times New Roman" w:hAnsi="Calibri" w:cs="Times New Roman"/>
                <w:b/>
                <w:sz w:val="24"/>
                <w:szCs w:val="24"/>
                <w:u w:val="single"/>
              </w:rPr>
              <w:t>:</w:t>
            </w:r>
            <w:r w:rsidR="00BB5125">
              <w:rPr>
                <w:rFonts w:ascii="Calibri" w:eastAsia="Times New Roman" w:hAnsi="Calibri" w:cs="Times New Roman"/>
                <w:b/>
                <w:sz w:val="24"/>
                <w:szCs w:val="24"/>
                <w:u w:val="single"/>
              </w:rPr>
              <w:t xml:space="preserve"> </w:t>
            </w:r>
            <w:r w:rsidR="00BB5125" w:rsidRPr="00F90976">
              <w:rPr>
                <w:rFonts w:ascii="Calibri" w:eastAsia="Times New Roman" w:hAnsi="Calibri" w:cs="Times New Roman"/>
                <w:sz w:val="24"/>
                <w:szCs w:val="24"/>
                <w:u w:val="single"/>
              </w:rPr>
              <w:t>Play game: “Find 3 Card” and solve story problem</w:t>
            </w:r>
            <w:r w:rsidR="001A2585" w:rsidRPr="00F90976">
              <w:rPr>
                <w:rFonts w:ascii="Calibri" w:eastAsia="Times New Roman" w:hAnsi="Calibri" w:cs="Times New Roman"/>
                <w:sz w:val="24"/>
                <w:szCs w:val="24"/>
                <w:u w:val="single"/>
              </w:rPr>
              <w:t xml:space="preserve"> (use initial assessment story problem as a practice)</w:t>
            </w:r>
            <w:r w:rsidR="00BB5125" w:rsidRPr="00F90976">
              <w:rPr>
                <w:rFonts w:ascii="Calibri" w:eastAsia="Times New Roman" w:hAnsi="Calibri" w:cs="Times New Roman"/>
                <w:sz w:val="24"/>
                <w:szCs w:val="24"/>
                <w:u w:val="single"/>
              </w:rPr>
              <w:t>.</w:t>
            </w:r>
            <w:r w:rsidR="00BB5125">
              <w:rPr>
                <w:rFonts w:ascii="Calibri" w:eastAsia="Times New Roman" w:hAnsi="Calibri" w:cs="Times New Roman"/>
                <w:b/>
                <w:sz w:val="24"/>
                <w:szCs w:val="24"/>
                <w:u w:val="single"/>
              </w:rPr>
              <w:t xml:space="preserve"> </w:t>
            </w:r>
          </w:p>
          <w:p w:rsidR="00E502E4" w:rsidRDefault="00E502E4" w:rsidP="00E502E4">
            <w:pPr>
              <w:ind w:left="720" w:firstLine="0"/>
            </w:pPr>
            <w:r>
              <w:rPr>
                <w:b/>
              </w:rPr>
              <w:t xml:space="preserve">Summary: </w:t>
            </w:r>
            <w:r>
              <w:t>The students will use the associative property to help them solve addition problems with 3 addends. For example, when solving the problem 8 + 2 + 7 = __, the students should combine the 8 and the 2 to make 10 and add the 7. The students will work towards finding the most efficient way to solve the problem.</w:t>
            </w:r>
          </w:p>
          <w:p w:rsidR="00E502E4" w:rsidRDefault="00E502E4" w:rsidP="00E502E4">
            <w:pPr>
              <w:ind w:left="720" w:firstLine="0"/>
            </w:pPr>
          </w:p>
          <w:p w:rsidR="00E502E4" w:rsidRDefault="00E502E4" w:rsidP="00E502E4">
            <w:pPr>
              <w:rPr>
                <w:sz w:val="24"/>
              </w:rPr>
            </w:pPr>
            <w:r>
              <w:rPr>
                <w:sz w:val="24"/>
              </w:rPr>
              <w:t>Students should use various representations (drawings, manipulatives,</w:t>
            </w:r>
          </w:p>
          <w:p w:rsidR="00E502E4" w:rsidRDefault="00E502E4" w:rsidP="00E502E4">
            <w:pPr>
              <w:rPr>
                <w:sz w:val="24"/>
              </w:rPr>
            </w:pPr>
            <w:r>
              <w:rPr>
                <w:sz w:val="24"/>
              </w:rPr>
              <w:t>tally marks, etc.) to show their understanding. The teacher will explicitly</w:t>
            </w:r>
          </w:p>
          <w:p w:rsidR="00E502E4" w:rsidRDefault="00E502E4" w:rsidP="00E502E4">
            <w:pPr>
              <w:rPr>
                <w:sz w:val="24"/>
              </w:rPr>
            </w:pPr>
            <w:r>
              <w:rPr>
                <w:sz w:val="24"/>
              </w:rPr>
              <w:t>model how to solve problems using many different representations.</w:t>
            </w:r>
          </w:p>
          <w:p w:rsidR="00E502E4" w:rsidRDefault="00E502E4" w:rsidP="00E502E4">
            <w:pPr>
              <w:rPr>
                <w:sz w:val="24"/>
              </w:rPr>
            </w:pPr>
            <w:r>
              <w:rPr>
                <w:sz w:val="24"/>
              </w:rPr>
              <w:t>He/She will ensure that students have many opportunities to discuss and</w:t>
            </w:r>
          </w:p>
          <w:p w:rsidR="00E502E4" w:rsidRDefault="00E502E4" w:rsidP="00E502E4">
            <w:r>
              <w:rPr>
                <w:sz w:val="24"/>
              </w:rPr>
              <w:t>explain how they solved the addition problems.</w:t>
            </w:r>
          </w:p>
          <w:p w:rsidR="00E502E4" w:rsidRDefault="00E502E4" w:rsidP="00E502E4">
            <w:pPr>
              <w:rPr>
                <w:sz w:val="24"/>
              </w:rPr>
            </w:pPr>
            <w:r>
              <w:rPr>
                <w:sz w:val="24"/>
              </w:rPr>
              <w:t xml:space="preserve">*Students should </w:t>
            </w:r>
            <w:r>
              <w:rPr>
                <w:b/>
                <w:sz w:val="24"/>
              </w:rPr>
              <w:t>NOT</w:t>
            </w:r>
            <w:r>
              <w:rPr>
                <w:sz w:val="24"/>
              </w:rPr>
              <w:t xml:space="preserve"> be completing drill worksheets that focus on solving equations on their own(i.e.</w:t>
            </w:r>
          </w:p>
          <w:p w:rsidR="00E502E4" w:rsidRDefault="00E502E4" w:rsidP="00E502E4"/>
          <w:p w:rsidR="00E502E4" w:rsidRDefault="00E502E4" w:rsidP="00E502E4">
            <w:r>
              <w:rPr>
                <w:sz w:val="24"/>
              </w:rPr>
              <w:t xml:space="preserve">4 + 7 + 3 =_). The teacher will incorporate number sentences throughout instruction. Students will also be responsible for creating and writing </w:t>
            </w:r>
            <w:r>
              <w:rPr>
                <w:sz w:val="24"/>
              </w:rPr>
              <w:lastRenderedPageBreak/>
              <w:t>number sentences. When the student uses number sentences on their own, they should also include a representation (drawing, tally marks, explanation, etc.)</w:t>
            </w:r>
          </w:p>
          <w:p w:rsidR="00E502E4" w:rsidRDefault="00E502E4" w:rsidP="00E502E4"/>
          <w:p w:rsidR="00E502E4" w:rsidRDefault="00E502E4" w:rsidP="00E502E4">
            <w:pPr>
              <w:widowControl w:val="0"/>
              <w:numPr>
                <w:ilvl w:val="0"/>
                <w:numId w:val="11"/>
              </w:numPr>
              <w:ind w:hanging="359"/>
              <w:contextualSpacing/>
              <w:jc w:val="left"/>
              <w:rPr>
                <w:sz w:val="24"/>
              </w:rPr>
            </w:pPr>
            <w:r>
              <w:rPr>
                <w:sz w:val="24"/>
              </w:rPr>
              <w:t xml:space="preserve">The teacher states word problem to students. Using manipulatives, the  teacher will guide students as they work through solving together.  The teacher </w:t>
            </w:r>
            <w:r>
              <w:rPr>
                <w:b/>
                <w:sz w:val="24"/>
              </w:rPr>
              <w:t>models</w:t>
            </w:r>
            <w:r>
              <w:rPr>
                <w:sz w:val="24"/>
              </w:rPr>
              <w:t xml:space="preserve"> think aloud strategies and how to create visual representations for word problems.</w:t>
            </w:r>
          </w:p>
          <w:p w:rsidR="00E502E4" w:rsidRDefault="00E502E4" w:rsidP="00E502E4">
            <w:pPr>
              <w:widowControl w:val="0"/>
              <w:numPr>
                <w:ilvl w:val="1"/>
                <w:numId w:val="12"/>
              </w:numPr>
              <w:ind w:hanging="359"/>
              <w:contextualSpacing/>
              <w:jc w:val="left"/>
              <w:rPr>
                <w:sz w:val="24"/>
              </w:rPr>
            </w:pPr>
            <w:r>
              <w:rPr>
                <w:sz w:val="24"/>
              </w:rPr>
              <w:t>He/She can use whiteboards, document cameras, or chart paper to demonstrate think alouds.</w:t>
            </w:r>
          </w:p>
          <w:p w:rsidR="00E502E4" w:rsidRDefault="00E502E4" w:rsidP="00E502E4">
            <w:pPr>
              <w:widowControl w:val="0"/>
              <w:numPr>
                <w:ilvl w:val="1"/>
                <w:numId w:val="12"/>
              </w:numPr>
              <w:ind w:hanging="359"/>
              <w:contextualSpacing/>
              <w:jc w:val="left"/>
              <w:rPr>
                <w:sz w:val="24"/>
              </w:rPr>
            </w:pPr>
            <w:r>
              <w:rPr>
                <w:sz w:val="24"/>
              </w:rPr>
              <w:t>Students will begin to use the same techniques to explain their thought process as they work through addition problems.</w:t>
            </w:r>
          </w:p>
          <w:p w:rsidR="00E502E4" w:rsidRDefault="00E502E4" w:rsidP="00E502E4">
            <w:pPr>
              <w:widowControl w:val="0"/>
              <w:numPr>
                <w:ilvl w:val="1"/>
                <w:numId w:val="12"/>
              </w:numPr>
              <w:ind w:hanging="359"/>
              <w:contextualSpacing/>
              <w:jc w:val="left"/>
              <w:rPr>
                <w:sz w:val="24"/>
              </w:rPr>
            </w:pPr>
            <w:r>
              <w:rPr>
                <w:sz w:val="24"/>
              </w:rPr>
              <w:t>Teacher may use think aloud stems such as the following:</w:t>
            </w:r>
          </w:p>
          <w:p w:rsidR="00E502E4" w:rsidRDefault="00E502E4" w:rsidP="00E502E4">
            <w:pPr>
              <w:widowControl w:val="0"/>
              <w:numPr>
                <w:ilvl w:val="2"/>
                <w:numId w:val="12"/>
              </w:numPr>
              <w:ind w:hanging="359"/>
              <w:contextualSpacing/>
              <w:jc w:val="left"/>
              <w:rPr>
                <w:sz w:val="24"/>
              </w:rPr>
            </w:pPr>
            <w:r>
              <w:rPr>
                <w:sz w:val="24"/>
              </w:rPr>
              <w:t>What am I trying to solve?</w:t>
            </w:r>
          </w:p>
          <w:p w:rsidR="00E502E4" w:rsidRDefault="00E502E4" w:rsidP="00E502E4">
            <w:pPr>
              <w:widowControl w:val="0"/>
              <w:numPr>
                <w:ilvl w:val="2"/>
                <w:numId w:val="12"/>
              </w:numPr>
              <w:ind w:hanging="359"/>
              <w:contextualSpacing/>
              <w:jc w:val="left"/>
              <w:rPr>
                <w:sz w:val="24"/>
              </w:rPr>
            </w:pPr>
            <w:r>
              <w:rPr>
                <w:sz w:val="24"/>
              </w:rPr>
              <w:t>I am trying to figure out...</w:t>
            </w:r>
          </w:p>
          <w:p w:rsidR="00E502E4" w:rsidRDefault="00E502E4" w:rsidP="00E502E4">
            <w:pPr>
              <w:widowControl w:val="0"/>
              <w:numPr>
                <w:ilvl w:val="2"/>
                <w:numId w:val="12"/>
              </w:numPr>
              <w:ind w:hanging="359"/>
              <w:contextualSpacing/>
              <w:jc w:val="left"/>
              <w:rPr>
                <w:sz w:val="24"/>
              </w:rPr>
            </w:pPr>
            <w:r>
              <w:rPr>
                <w:sz w:val="24"/>
              </w:rPr>
              <w:t>The important information is... (and at times: THIS information isn't important)</w:t>
            </w:r>
          </w:p>
          <w:p w:rsidR="00E502E4" w:rsidRDefault="00E502E4" w:rsidP="00E502E4">
            <w:pPr>
              <w:widowControl w:val="0"/>
              <w:numPr>
                <w:ilvl w:val="2"/>
                <w:numId w:val="12"/>
              </w:numPr>
              <w:ind w:hanging="359"/>
              <w:contextualSpacing/>
              <w:jc w:val="left"/>
              <w:rPr>
                <w:sz w:val="24"/>
              </w:rPr>
            </w:pPr>
            <w:r>
              <w:rPr>
                <w:sz w:val="24"/>
              </w:rPr>
              <w:t>What strategy will I use to solve the problem? The strategy I will use is..</w:t>
            </w:r>
          </w:p>
          <w:p w:rsidR="00E502E4" w:rsidRDefault="00E502E4" w:rsidP="00E502E4">
            <w:pPr>
              <w:widowControl w:val="0"/>
              <w:numPr>
                <w:ilvl w:val="2"/>
                <w:numId w:val="12"/>
              </w:numPr>
              <w:ind w:hanging="359"/>
              <w:contextualSpacing/>
              <w:jc w:val="left"/>
              <w:rPr>
                <w:sz w:val="24"/>
              </w:rPr>
            </w:pPr>
            <w:r>
              <w:rPr>
                <w:sz w:val="24"/>
              </w:rPr>
              <w:t>I am going to think aloud each step of this strategy: First... next... and finally...</w:t>
            </w:r>
          </w:p>
          <w:p w:rsidR="00E502E4" w:rsidRDefault="00E502E4" w:rsidP="00E502E4">
            <w:pPr>
              <w:widowControl w:val="0"/>
              <w:numPr>
                <w:ilvl w:val="2"/>
                <w:numId w:val="12"/>
              </w:numPr>
              <w:ind w:hanging="359"/>
              <w:contextualSpacing/>
              <w:jc w:val="left"/>
              <w:rPr>
                <w:sz w:val="24"/>
              </w:rPr>
            </w:pPr>
            <w:r>
              <w:rPr>
                <w:sz w:val="24"/>
              </w:rPr>
              <w:t>Does this answer make sense if I read the problem over again?</w:t>
            </w:r>
          </w:p>
          <w:p w:rsidR="00E502E4" w:rsidRDefault="00E502E4" w:rsidP="00E502E4">
            <w:pPr>
              <w:rPr>
                <w:rFonts w:ascii="Arial" w:eastAsia="Arial" w:hAnsi="Arial" w:cs="Arial"/>
              </w:rPr>
            </w:pPr>
          </w:p>
          <w:p w:rsidR="00E502E4" w:rsidRDefault="00E502E4" w:rsidP="00E502E4">
            <w:pPr>
              <w:widowControl w:val="0"/>
              <w:numPr>
                <w:ilvl w:val="0"/>
                <w:numId w:val="11"/>
              </w:numPr>
              <w:ind w:hanging="359"/>
              <w:contextualSpacing/>
              <w:jc w:val="left"/>
              <w:rPr>
                <w:sz w:val="24"/>
              </w:rPr>
            </w:pPr>
            <w:r>
              <w:rPr>
                <w:sz w:val="24"/>
              </w:rPr>
              <w:t>Students are given multiple practice opportunities with manipulatives to apply the modeled strategies   and discuss with their peers. Teacher provides support.</w:t>
            </w:r>
          </w:p>
          <w:p w:rsidR="00E502E4" w:rsidRDefault="00E502E4" w:rsidP="00E502E4">
            <w:pPr>
              <w:widowControl w:val="0"/>
              <w:numPr>
                <w:ilvl w:val="1"/>
                <w:numId w:val="13"/>
              </w:numPr>
              <w:ind w:hanging="359"/>
              <w:contextualSpacing/>
              <w:jc w:val="left"/>
              <w:rPr>
                <w:sz w:val="24"/>
              </w:rPr>
            </w:pPr>
            <w:r>
              <w:rPr>
                <w:sz w:val="24"/>
              </w:rPr>
              <w:t>As students become more proficient with the skills and explaining their thinking, teacher will reduce support as needed.</w:t>
            </w:r>
          </w:p>
          <w:p w:rsidR="00E502E4" w:rsidRDefault="00E502E4" w:rsidP="00E502E4">
            <w:pPr>
              <w:widowControl w:val="0"/>
              <w:numPr>
                <w:ilvl w:val="1"/>
                <w:numId w:val="13"/>
              </w:numPr>
              <w:ind w:hanging="359"/>
              <w:contextualSpacing/>
              <w:jc w:val="left"/>
              <w:rPr>
                <w:sz w:val="24"/>
              </w:rPr>
            </w:pPr>
            <w:r>
              <w:rPr>
                <w:sz w:val="24"/>
              </w:rPr>
              <w:t>Students should collaborate with table teams solving problems and discussing solutions. They can make use of work mats and manipulatives to help them solve the problems successfully.</w:t>
            </w:r>
          </w:p>
          <w:p w:rsidR="00E502E4" w:rsidRDefault="00E502E4" w:rsidP="00E502E4">
            <w:pPr>
              <w:widowControl w:val="0"/>
              <w:numPr>
                <w:ilvl w:val="1"/>
                <w:numId w:val="13"/>
              </w:numPr>
              <w:ind w:hanging="359"/>
              <w:contextualSpacing/>
              <w:jc w:val="left"/>
              <w:rPr>
                <w:sz w:val="24"/>
              </w:rPr>
            </w:pPr>
            <w:r>
              <w:rPr>
                <w:sz w:val="24"/>
              </w:rPr>
              <w:t>Extension: Students can make up their own stories to solve with their peers.</w:t>
            </w:r>
          </w:p>
          <w:p w:rsidR="00200BF4" w:rsidRPr="007D2AE5" w:rsidRDefault="00BB5125" w:rsidP="003D7673">
            <w:pPr>
              <w:ind w:left="0" w:firstLine="0"/>
              <w:jc w:val="left"/>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Activity: Play Game; Find 3 Cards and </w:t>
            </w:r>
          </w:p>
          <w:p w:rsidR="00200BF4" w:rsidRPr="007D2AE5" w:rsidRDefault="00200BF4" w:rsidP="003D7673">
            <w:pPr>
              <w:ind w:left="0" w:firstLine="0"/>
              <w:jc w:val="left"/>
              <w:textAlignment w:val="baseline"/>
              <w:rPr>
                <w:rFonts w:ascii="Calibri" w:eastAsia="Times New Roman" w:hAnsi="Calibri" w:cs="Times New Roman"/>
                <w:sz w:val="24"/>
                <w:szCs w:val="24"/>
              </w:rPr>
            </w:pPr>
          </w:p>
          <w:p w:rsidR="00200BF4" w:rsidRPr="00904077" w:rsidRDefault="00200BF4" w:rsidP="003D7673">
            <w:pPr>
              <w:ind w:left="0" w:firstLine="0"/>
              <w:jc w:val="left"/>
              <w:textAlignment w:val="baseline"/>
              <w:rPr>
                <w:rFonts w:ascii="Calibri" w:eastAsia="Times New Roman" w:hAnsi="Calibri" w:cs="Times New Roman"/>
                <w:color w:val="000000"/>
                <w:sz w:val="24"/>
                <w:szCs w:val="24"/>
              </w:rPr>
            </w:pPr>
            <w:r>
              <w:rPr>
                <w:rFonts w:ascii="Calibri" w:eastAsia="Times New Roman" w:hAnsi="Calibri" w:cs="Times New Roman"/>
                <w:b/>
                <w:sz w:val="24"/>
                <w:szCs w:val="24"/>
                <w:u w:val="single"/>
              </w:rPr>
              <w:t>Wednesday</w:t>
            </w:r>
            <w:r w:rsidR="00425F8A">
              <w:rPr>
                <w:rFonts w:ascii="Calibri" w:eastAsia="Times New Roman" w:hAnsi="Calibri" w:cs="Times New Roman"/>
                <w:b/>
                <w:sz w:val="24"/>
                <w:szCs w:val="24"/>
                <w:u w:val="single"/>
              </w:rPr>
              <w:t xml:space="preserve"> &amp; Thursday</w:t>
            </w:r>
            <w:r w:rsidRPr="00BE1A44">
              <w:rPr>
                <w:rFonts w:ascii="Calibri" w:eastAsia="Times New Roman" w:hAnsi="Calibri" w:cs="Times New Roman"/>
                <w:b/>
                <w:sz w:val="24"/>
                <w:szCs w:val="24"/>
                <w:u w:val="single"/>
              </w:rPr>
              <w:t>:</w:t>
            </w:r>
            <w:r>
              <w:rPr>
                <w:rFonts w:ascii="Calibri" w:eastAsia="Times New Roman" w:hAnsi="Calibri" w:cs="Times New Roman"/>
                <w:b/>
                <w:sz w:val="24"/>
                <w:szCs w:val="24"/>
                <w:u w:val="single"/>
              </w:rPr>
              <w:t xml:space="preserve"> </w:t>
            </w:r>
            <w:r w:rsidR="00904077">
              <w:rPr>
                <w:rFonts w:ascii="Calibri" w:eastAsia="Times New Roman" w:hAnsi="Calibri" w:cs="Times New Roman"/>
                <w:sz w:val="24"/>
                <w:szCs w:val="24"/>
                <w:u w:val="single"/>
              </w:rPr>
              <w:t>work on the following problems</w:t>
            </w:r>
            <w:r w:rsidR="00124249">
              <w:rPr>
                <w:rFonts w:ascii="Calibri" w:eastAsia="Times New Roman" w:hAnsi="Calibri" w:cs="Times New Roman"/>
                <w:sz w:val="24"/>
                <w:szCs w:val="24"/>
                <w:u w:val="single"/>
              </w:rPr>
              <w:t xml:space="preserve"> (You will not do all of them, you will also continue to work on these problems next week)</w:t>
            </w:r>
            <w:r w:rsidR="00904077">
              <w:rPr>
                <w:rFonts w:ascii="Calibri" w:eastAsia="Times New Roman" w:hAnsi="Calibri" w:cs="Times New Roman"/>
                <w:sz w:val="24"/>
                <w:szCs w:val="24"/>
                <w:u w:val="single"/>
              </w:rPr>
              <w:t>.</w:t>
            </w:r>
          </w:p>
          <w:p w:rsidR="00904077" w:rsidRDefault="00904077" w:rsidP="00904077">
            <w:r>
              <w:rPr>
                <w:b/>
              </w:rPr>
              <w:t xml:space="preserve">Summary: </w:t>
            </w:r>
            <w:r>
              <w:t xml:space="preserve">The students will work through a variety of rich problems to help them develop more proficient addition and subtraction skills. The problems will provide many opportunities for students to use different strategies (doubles, making 10, commutative property, associative property, etc.). Students should have a chance to work through solving the same problem in multiple ways. They should also provide explanations detailing the strategies that they </w:t>
            </w:r>
            <w:r>
              <w:lastRenderedPageBreak/>
              <w:t>used to solve the problems. The teacher may choose 1 or 2 rich problems to focus on each day.</w:t>
            </w:r>
          </w:p>
          <w:p w:rsidR="00904077" w:rsidRDefault="00904077" w:rsidP="00904077"/>
          <w:p w:rsidR="00904077" w:rsidRDefault="00904077" w:rsidP="00904077">
            <w:r>
              <w:rPr>
                <w:b/>
                <w:sz w:val="24"/>
                <w:highlight w:val="white"/>
              </w:rPr>
              <w:t>Rich</w:t>
            </w:r>
            <w:r w:rsidR="00FF4592">
              <w:rPr>
                <w:b/>
                <w:sz w:val="24"/>
                <w:highlight w:val="white"/>
              </w:rPr>
              <w:t xml:space="preserve">Problems: </w:t>
            </w:r>
            <w:r>
              <w:rPr>
                <w:b/>
                <w:sz w:val="24"/>
              </w:rPr>
              <w:br/>
            </w:r>
            <w:r>
              <w:rPr>
                <w:sz w:val="24"/>
              </w:rPr>
              <w:t>~The total of three numbers is ten. What might the three numbers be? (Lilburn and Ciurak, Investigations, Tasks and Rubrics to Teach and Assess Math, p 30)</w:t>
            </w:r>
          </w:p>
          <w:p w:rsidR="00904077" w:rsidRDefault="00904077" w:rsidP="00904077">
            <w:pPr>
              <w:widowControl w:val="0"/>
              <w:numPr>
                <w:ilvl w:val="0"/>
                <w:numId w:val="22"/>
              </w:numPr>
              <w:spacing w:before="100" w:after="100"/>
              <w:ind w:hanging="359"/>
              <w:contextualSpacing/>
              <w:jc w:val="left"/>
            </w:pPr>
            <w:r>
              <w:rPr>
                <w:sz w:val="24"/>
              </w:rPr>
              <w:t>~Emily tossed three six-sided dice and made a total of twelve. What number of dots might have been on each dice? (Lilburn and Ciurak, Investigations, Tasks and Rubrics to Teach and Assess Math,p 30)</w:t>
            </w:r>
          </w:p>
          <w:p w:rsidR="00904077" w:rsidRDefault="00904077" w:rsidP="00904077">
            <w:pPr>
              <w:widowControl w:val="0"/>
              <w:numPr>
                <w:ilvl w:val="0"/>
                <w:numId w:val="22"/>
              </w:numPr>
              <w:spacing w:before="100" w:after="100"/>
              <w:ind w:hanging="359"/>
              <w:contextualSpacing/>
              <w:jc w:val="left"/>
            </w:pPr>
            <w:r>
              <w:rPr>
                <w:sz w:val="24"/>
              </w:rPr>
              <w:t>~How many different ways can you get a total of thirteen when you toss three six-sided dices? Record each way. (Lilburn and Ciurak, Investigations, Tasks and Rubrics to Teach and Assess Math,p 30)</w:t>
            </w:r>
          </w:p>
          <w:p w:rsidR="00904077" w:rsidRDefault="00904077" w:rsidP="00904077">
            <w:pPr>
              <w:widowControl w:val="0"/>
              <w:numPr>
                <w:ilvl w:val="0"/>
                <w:numId w:val="22"/>
              </w:numPr>
              <w:spacing w:before="100" w:after="100"/>
              <w:ind w:hanging="359"/>
              <w:contextualSpacing/>
              <w:jc w:val="left"/>
            </w:pPr>
            <w:r>
              <w:rPr>
                <w:sz w:val="24"/>
                <w:highlight w:val="white"/>
              </w:rPr>
              <w:t>~Number Strings- Adapted from Minilessons for Math Practice (Bresser and holtzman, 2006)</w:t>
            </w:r>
            <w:r>
              <w:rPr>
                <w:sz w:val="24"/>
              </w:rPr>
              <w:br/>
              <w:t>Record a number string on the board for students to solve (ex. 5 + 2 + 5)</w:t>
            </w:r>
          </w:p>
          <w:p w:rsidR="00904077" w:rsidRDefault="00904077" w:rsidP="00904077">
            <w:pPr>
              <w:widowControl w:val="0"/>
              <w:numPr>
                <w:ilvl w:val="0"/>
                <w:numId w:val="22"/>
              </w:numPr>
              <w:spacing w:before="100" w:after="100"/>
              <w:ind w:hanging="359"/>
              <w:contextualSpacing/>
              <w:jc w:val="left"/>
              <w:rPr>
                <w:sz w:val="24"/>
              </w:rPr>
            </w:pPr>
            <w:r>
              <w:rPr>
                <w:sz w:val="24"/>
              </w:rPr>
              <w:t xml:space="preserve">Jackson’s mom got him some new clothes. She bought him some shorts, shirts, and underwear. If she brought home 18 things, what combination of clothes could Jackson’s mom have purchased? </w:t>
            </w:r>
          </w:p>
          <w:p w:rsidR="00904077" w:rsidRDefault="00904077" w:rsidP="00904077">
            <w:pPr>
              <w:widowControl w:val="0"/>
              <w:numPr>
                <w:ilvl w:val="0"/>
                <w:numId w:val="22"/>
              </w:numPr>
              <w:spacing w:before="100" w:after="100"/>
              <w:ind w:hanging="359"/>
              <w:contextualSpacing/>
              <w:jc w:val="left"/>
              <w:rPr>
                <w:sz w:val="24"/>
              </w:rPr>
            </w:pPr>
            <w:r>
              <w:rPr>
                <w:sz w:val="24"/>
              </w:rPr>
              <w:t>Austin’s mom is making chocolate chip pancakes for Austin and his two friends. She wants to put 6 chocolate chips on each child’s pancake. How many chocolate chips will Austin’s mom need?</w:t>
            </w:r>
          </w:p>
          <w:p w:rsidR="00904077" w:rsidRDefault="00904077" w:rsidP="00904077">
            <w:pPr>
              <w:widowControl w:val="0"/>
              <w:numPr>
                <w:ilvl w:val="0"/>
                <w:numId w:val="22"/>
              </w:numPr>
              <w:spacing w:before="100" w:after="100"/>
              <w:ind w:hanging="359"/>
              <w:contextualSpacing/>
              <w:jc w:val="left"/>
              <w:rPr>
                <w:sz w:val="24"/>
              </w:rPr>
            </w:pPr>
            <w:r>
              <w:rPr>
                <w:sz w:val="24"/>
              </w:rPr>
              <w:t>Joanna, Elisa, and Margaret found a leprechaun! The leprechaun gave the girls 24 pieces of gold to share. How many pieces of gold will each child get?</w:t>
            </w:r>
          </w:p>
          <w:p w:rsidR="00904077" w:rsidRDefault="00904077" w:rsidP="00904077">
            <w:pPr>
              <w:widowControl w:val="0"/>
              <w:numPr>
                <w:ilvl w:val="0"/>
                <w:numId w:val="22"/>
              </w:numPr>
              <w:spacing w:before="100" w:after="100"/>
              <w:ind w:hanging="359"/>
              <w:contextualSpacing/>
              <w:jc w:val="left"/>
              <w:rPr>
                <w:sz w:val="24"/>
              </w:rPr>
            </w:pPr>
            <w:r>
              <w:rPr>
                <w:sz w:val="24"/>
              </w:rPr>
              <w:t>Jamal likes to ride his bike. On Tuesday her rode around the block 4 times. Wednesday her went around 7 times. Friday he rode around the block 6 times. How many times did Jamal go around the block this week?</w:t>
            </w:r>
          </w:p>
          <w:p w:rsidR="00904077" w:rsidRDefault="00904077" w:rsidP="00904077">
            <w:pPr>
              <w:widowControl w:val="0"/>
              <w:numPr>
                <w:ilvl w:val="0"/>
                <w:numId w:val="22"/>
              </w:numPr>
              <w:spacing w:before="100" w:after="100"/>
              <w:ind w:hanging="359"/>
              <w:contextualSpacing/>
              <w:jc w:val="left"/>
              <w:rPr>
                <w:sz w:val="24"/>
              </w:rPr>
            </w:pPr>
            <w:r>
              <w:rPr>
                <w:sz w:val="24"/>
              </w:rPr>
              <w:t xml:space="preserve">I am thinking of three numbers. These three numbers added together equal 18. What could my three numbers be? </w:t>
            </w:r>
          </w:p>
          <w:p w:rsidR="00904077" w:rsidRDefault="00904077" w:rsidP="00904077">
            <w:pPr>
              <w:widowControl w:val="0"/>
              <w:numPr>
                <w:ilvl w:val="0"/>
                <w:numId w:val="19"/>
              </w:numPr>
              <w:ind w:hanging="359"/>
              <w:contextualSpacing/>
              <w:jc w:val="left"/>
            </w:pPr>
            <w:r>
              <w:rPr>
                <w:sz w:val="24"/>
              </w:rPr>
              <w:t>Allow a minute or so for students to solve the problem.</w:t>
            </w:r>
          </w:p>
          <w:p w:rsidR="00904077" w:rsidRDefault="00904077" w:rsidP="00904077">
            <w:pPr>
              <w:widowControl w:val="0"/>
              <w:numPr>
                <w:ilvl w:val="0"/>
                <w:numId w:val="19"/>
              </w:numPr>
              <w:spacing w:before="100" w:after="100"/>
              <w:ind w:hanging="359"/>
              <w:contextualSpacing/>
              <w:jc w:val="left"/>
            </w:pPr>
            <w:r>
              <w:rPr>
                <w:sz w:val="24"/>
              </w:rPr>
              <w:t>Elicit answers and strategies from a few volunteers and record students' strategies on the board.</w:t>
            </w:r>
          </w:p>
          <w:p w:rsidR="00904077" w:rsidRDefault="00904077" w:rsidP="00904077">
            <w:pPr>
              <w:widowControl w:val="0"/>
              <w:numPr>
                <w:ilvl w:val="0"/>
                <w:numId w:val="19"/>
              </w:numPr>
              <w:spacing w:before="100" w:after="100"/>
              <w:ind w:hanging="359"/>
              <w:contextualSpacing/>
              <w:jc w:val="left"/>
            </w:pPr>
            <w:r>
              <w:rPr>
                <w:sz w:val="24"/>
              </w:rPr>
              <w:t>Using a new number string, repeat steps 1-3, this time asking students to share their strategy with a partner before you lead a class discussion.</w:t>
            </w:r>
          </w:p>
          <w:p w:rsidR="00904077" w:rsidRDefault="00904077" w:rsidP="00904077">
            <w:r>
              <w:rPr>
                <w:b/>
                <w:sz w:val="24"/>
                <w:highlight w:val="white"/>
              </w:rPr>
              <w:t>KeyQuestions</w:t>
            </w:r>
            <w:r w:rsidR="00FF4592">
              <w:rPr>
                <w:b/>
                <w:sz w:val="24"/>
              </w:rPr>
              <w:t>:</w:t>
            </w:r>
            <w:r>
              <w:rPr>
                <w:b/>
                <w:sz w:val="24"/>
              </w:rPr>
              <w:br/>
            </w:r>
            <w:r>
              <w:rPr>
                <w:sz w:val="24"/>
              </w:rPr>
              <w:t>What strategy did you use?</w:t>
            </w:r>
          </w:p>
          <w:p w:rsidR="00904077" w:rsidRDefault="00904077" w:rsidP="00904077">
            <w:pPr>
              <w:widowControl w:val="0"/>
              <w:numPr>
                <w:ilvl w:val="0"/>
                <w:numId w:val="20"/>
              </w:numPr>
              <w:ind w:hanging="359"/>
              <w:contextualSpacing/>
              <w:jc w:val="left"/>
            </w:pPr>
            <w:r>
              <w:rPr>
                <w:sz w:val="24"/>
              </w:rPr>
              <w:t>Can you find any familiar number combinations?</w:t>
            </w:r>
          </w:p>
          <w:p w:rsidR="00904077" w:rsidRDefault="00904077" w:rsidP="00904077">
            <w:pPr>
              <w:widowControl w:val="0"/>
              <w:numPr>
                <w:ilvl w:val="0"/>
                <w:numId w:val="20"/>
              </w:numPr>
              <w:spacing w:before="100" w:after="100"/>
              <w:ind w:hanging="359"/>
              <w:contextualSpacing/>
              <w:jc w:val="left"/>
            </w:pPr>
            <w:r>
              <w:rPr>
                <w:sz w:val="24"/>
              </w:rPr>
              <w:t>Can you find any combinations that make ten in the number string?</w:t>
            </w:r>
          </w:p>
          <w:p w:rsidR="00904077" w:rsidRDefault="00904077" w:rsidP="00904077">
            <w:pPr>
              <w:widowControl w:val="0"/>
              <w:numPr>
                <w:ilvl w:val="0"/>
                <w:numId w:val="20"/>
              </w:numPr>
              <w:spacing w:before="100" w:after="100"/>
              <w:ind w:hanging="359"/>
              <w:contextualSpacing/>
              <w:jc w:val="left"/>
            </w:pPr>
            <w:r>
              <w:rPr>
                <w:sz w:val="24"/>
              </w:rPr>
              <w:t>Can you find any doubles in the number string?</w:t>
            </w:r>
          </w:p>
          <w:p w:rsidR="00904077" w:rsidRDefault="00904077" w:rsidP="00904077">
            <w:pPr>
              <w:pStyle w:val="Heading4"/>
              <w:outlineLvl w:val="3"/>
            </w:pPr>
            <w:bookmarkStart w:id="1" w:name="h.pmaga3akud4w" w:colFirst="0" w:colLast="0"/>
            <w:bookmarkEnd w:id="1"/>
            <w:r>
              <w:rPr>
                <w:rFonts w:ascii="Calibri" w:eastAsia="Calibri" w:hAnsi="Calibri" w:cs="Calibri"/>
                <w:color w:val="000000"/>
                <w:sz w:val="24"/>
              </w:rPr>
              <w:t>Rich Question</w:t>
            </w:r>
          </w:p>
          <w:p w:rsidR="00904077" w:rsidRDefault="00904077" w:rsidP="00904077">
            <w:pPr>
              <w:pStyle w:val="Heading4"/>
              <w:keepNext w:val="0"/>
              <w:keepLines w:val="0"/>
              <w:widowControl w:val="0"/>
              <w:numPr>
                <w:ilvl w:val="0"/>
                <w:numId w:val="21"/>
              </w:numPr>
              <w:ind w:hanging="359"/>
              <w:contextualSpacing/>
              <w:jc w:val="left"/>
              <w:outlineLvl w:val="3"/>
            </w:pPr>
            <w:bookmarkStart w:id="2" w:name="h.mjivebnqnh8w" w:colFirst="0" w:colLast="0"/>
            <w:bookmarkEnd w:id="2"/>
            <w:r>
              <w:rPr>
                <w:rFonts w:ascii="Calibri" w:eastAsia="Calibri" w:hAnsi="Calibri" w:cs="Calibri"/>
                <w:b w:val="0"/>
                <w:color w:val="000000"/>
                <w:sz w:val="24"/>
              </w:rPr>
              <w:t>? + ? + ? = 13. What might the missing numbers be?</w:t>
            </w:r>
          </w:p>
          <w:p w:rsidR="00200BF4" w:rsidRDefault="00200BF4" w:rsidP="003D7673">
            <w:pPr>
              <w:ind w:left="0" w:firstLine="0"/>
              <w:rPr>
                <w:rFonts w:ascii="Calibri" w:eastAsia="Times New Roman" w:hAnsi="Calibri" w:cs="Times New Roman"/>
                <w:color w:val="000000"/>
                <w:sz w:val="24"/>
                <w:szCs w:val="24"/>
              </w:rPr>
            </w:pPr>
          </w:p>
          <w:p w:rsidR="00200BF4" w:rsidRPr="00963ADE" w:rsidRDefault="00200BF4" w:rsidP="003D7673">
            <w:pPr>
              <w:ind w:left="0" w:firstLine="0"/>
              <w:rPr>
                <w:rFonts w:ascii="Times New Roman" w:eastAsia="Times New Roman" w:hAnsi="Times New Roman" w:cs="Times New Roman"/>
                <w:sz w:val="24"/>
                <w:szCs w:val="24"/>
              </w:rPr>
            </w:pPr>
          </w:p>
          <w:p w:rsidR="00200BF4" w:rsidRDefault="00200BF4" w:rsidP="003D7673">
            <w:pPr>
              <w:ind w:left="0" w:firstLine="0"/>
              <w:rPr>
                <w:rFonts w:ascii="Times New Roman" w:eastAsia="Times New Roman" w:hAnsi="Times New Roman" w:cs="Times New Roman"/>
                <w:sz w:val="24"/>
                <w:szCs w:val="24"/>
              </w:rPr>
            </w:pPr>
          </w:p>
          <w:p w:rsidR="001C0831" w:rsidRDefault="00200BF4" w:rsidP="003D7673">
            <w:pPr>
              <w:ind w:left="0" w:firstLine="0"/>
            </w:pPr>
            <w:r>
              <w:rPr>
                <w:b/>
                <w:u w:val="single"/>
              </w:rPr>
              <w:t xml:space="preserve">Friday:  </w:t>
            </w:r>
            <w:r w:rsidR="001C0831">
              <w:t>(Administer Formative</w:t>
            </w:r>
            <w:r>
              <w:t xml:space="preserve"> Assessment)</w:t>
            </w:r>
          </w:p>
          <w:p w:rsidR="001C0831" w:rsidRDefault="001C0831" w:rsidP="001C0831">
            <w:pPr>
              <w:ind w:left="720" w:firstLine="0"/>
            </w:pPr>
            <w:r>
              <w:rPr>
                <w:sz w:val="24"/>
              </w:rPr>
              <w:t>There are 18 flowers planted beside the sidewalk.  Jon planted 8 of them.  Bailey planted 5 of them.  Montez planted the rest of them.  How many flowers did Montez plant?</w:t>
            </w:r>
          </w:p>
          <w:p w:rsidR="001C0831" w:rsidRPr="00BE1A44" w:rsidRDefault="001C0831" w:rsidP="001C0831">
            <w:pPr>
              <w:ind w:left="0" w:firstLine="0"/>
              <w:rPr>
                <w:rFonts w:ascii="Times New Roman" w:eastAsia="Times New Roman" w:hAnsi="Times New Roman" w:cs="Times New Roman"/>
                <w:sz w:val="24"/>
                <w:szCs w:val="24"/>
              </w:rPr>
            </w:pPr>
            <w:r>
              <w:rPr>
                <w:sz w:val="24"/>
              </w:rPr>
              <w:t>Make a drawing and an equation to represent your work.</w:t>
            </w:r>
          </w:p>
          <w:p w:rsidR="00200BF4" w:rsidRPr="00D66A6D" w:rsidRDefault="00200BF4" w:rsidP="003D7673">
            <w:pPr>
              <w:ind w:left="0" w:firstLine="0"/>
              <w:jc w:val="left"/>
              <w:textAlignment w:val="baseline"/>
            </w:pPr>
            <w:r w:rsidRPr="00BE1A44">
              <w:rPr>
                <w:b/>
              </w:rPr>
              <w:t xml:space="preserve"> </w:t>
            </w:r>
          </w:p>
        </w:tc>
        <w:tc>
          <w:tcPr>
            <w:tcW w:w="1548" w:type="dxa"/>
          </w:tcPr>
          <w:p w:rsidR="00200BF4" w:rsidRDefault="00200BF4" w:rsidP="003D7673">
            <w:pPr>
              <w:ind w:left="0" w:firstLine="0"/>
              <w:rPr>
                <w:b/>
                <w:sz w:val="16"/>
                <w:szCs w:val="16"/>
              </w:rPr>
            </w:pPr>
            <w:r w:rsidRPr="00274552">
              <w:rPr>
                <w:b/>
                <w:sz w:val="16"/>
                <w:szCs w:val="16"/>
              </w:rPr>
              <w:lastRenderedPageBreak/>
              <w:t>Student Engagement Strategies</w:t>
            </w:r>
          </w:p>
          <w:p w:rsidR="00200BF4" w:rsidRDefault="00200BF4" w:rsidP="003D7673">
            <w:pPr>
              <w:ind w:left="0" w:firstLine="0"/>
              <w:rPr>
                <w:sz w:val="16"/>
                <w:szCs w:val="16"/>
              </w:rPr>
            </w:pPr>
            <w:r>
              <w:rPr>
                <w:sz w:val="16"/>
                <w:szCs w:val="16"/>
              </w:rPr>
              <w:t>TPS</w:t>
            </w:r>
          </w:p>
          <w:p w:rsidR="00200BF4" w:rsidRDefault="00200BF4" w:rsidP="003D7673">
            <w:pPr>
              <w:ind w:left="0" w:firstLine="0"/>
              <w:rPr>
                <w:sz w:val="16"/>
                <w:szCs w:val="16"/>
              </w:rPr>
            </w:pPr>
            <w:r>
              <w:rPr>
                <w:sz w:val="16"/>
                <w:szCs w:val="16"/>
              </w:rPr>
              <w:t>Manipulatives</w:t>
            </w:r>
          </w:p>
          <w:p w:rsidR="00200BF4" w:rsidRDefault="00200BF4" w:rsidP="003D7673">
            <w:pPr>
              <w:ind w:left="0" w:firstLine="0"/>
              <w:rPr>
                <w:sz w:val="16"/>
                <w:szCs w:val="16"/>
              </w:rPr>
            </w:pPr>
            <w:r>
              <w:rPr>
                <w:sz w:val="16"/>
                <w:szCs w:val="16"/>
              </w:rPr>
              <w:t>Partners</w:t>
            </w:r>
          </w:p>
          <w:p w:rsidR="00200BF4" w:rsidRDefault="00200BF4" w:rsidP="003D7673">
            <w:pPr>
              <w:ind w:left="0" w:firstLine="0"/>
              <w:rPr>
                <w:sz w:val="24"/>
                <w:szCs w:val="24"/>
              </w:rPr>
            </w:pPr>
            <w:r>
              <w:rPr>
                <w:sz w:val="16"/>
                <w:szCs w:val="16"/>
              </w:rPr>
              <w:t>Writing</w:t>
            </w:r>
          </w:p>
        </w:tc>
      </w:tr>
    </w:tbl>
    <w:p w:rsidR="00200BF4" w:rsidRDefault="00200BF4" w:rsidP="00200BF4">
      <w:pPr>
        <w:ind w:left="0" w:firstLine="0"/>
        <w:rPr>
          <w:sz w:val="24"/>
          <w:szCs w:val="24"/>
        </w:rPr>
      </w:pPr>
    </w:p>
    <w:p w:rsidR="00200BF4" w:rsidRDefault="00200BF4" w:rsidP="00200BF4">
      <w:pPr>
        <w:rPr>
          <w:sz w:val="24"/>
          <w:szCs w:val="24"/>
        </w:rPr>
      </w:pPr>
    </w:p>
    <w:tbl>
      <w:tblPr>
        <w:tblStyle w:val="TableGrid"/>
        <w:tblW w:w="0" w:type="auto"/>
        <w:tblInd w:w="-252" w:type="dxa"/>
        <w:tblLook w:val="04A0" w:firstRow="1" w:lastRow="0" w:firstColumn="1" w:lastColumn="0" w:noHBand="0" w:noVBand="1"/>
      </w:tblPr>
      <w:tblGrid>
        <w:gridCol w:w="2700"/>
        <w:gridCol w:w="2430"/>
        <w:gridCol w:w="2340"/>
        <w:gridCol w:w="2358"/>
      </w:tblGrid>
      <w:tr w:rsidR="00200BF4" w:rsidTr="003D7673">
        <w:tc>
          <w:tcPr>
            <w:tcW w:w="2700" w:type="dxa"/>
            <w:shd w:val="clear" w:color="auto" w:fill="D9D9D9" w:themeFill="background1" w:themeFillShade="D9"/>
          </w:tcPr>
          <w:p w:rsidR="00200BF4" w:rsidRPr="002F7333"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200BF4"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200BF4" w:rsidRPr="002F7333"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200BF4"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200BF4" w:rsidRPr="002F7333"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200BF4"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200BF4" w:rsidRPr="002F7333" w:rsidRDefault="00200BF4" w:rsidP="003D767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200BF4" w:rsidTr="003D7673">
        <w:tc>
          <w:tcPr>
            <w:tcW w:w="2700" w:type="dxa"/>
          </w:tcPr>
          <w:p w:rsidR="00591459" w:rsidRDefault="00591459" w:rsidP="00591459">
            <w:pPr>
              <w:ind w:left="0" w:firstLine="0"/>
            </w:pPr>
            <w:r>
              <w:t xml:space="preserve">Student can come up with </w:t>
            </w:r>
            <w:r w:rsidRPr="00CB77EB">
              <w:rPr>
                <w:b/>
              </w:rPr>
              <w:t>3 ways</w:t>
            </w:r>
            <w:r>
              <w:t xml:space="preserve"> to spend the tickets on 2 items so that it equals 20 or below.</w:t>
            </w:r>
          </w:p>
          <w:p w:rsidR="00591459" w:rsidRDefault="00591459" w:rsidP="00591459">
            <w:pPr>
              <w:ind w:left="0" w:firstLine="0"/>
            </w:pPr>
          </w:p>
          <w:p w:rsidR="00591459" w:rsidRDefault="00591459" w:rsidP="00591459">
            <w:pPr>
              <w:ind w:left="0" w:firstLine="0"/>
            </w:pPr>
            <w:r>
              <w:t>Students find three items to buy, that equals 20 or less.</w:t>
            </w:r>
          </w:p>
          <w:p w:rsidR="00200BF4" w:rsidRPr="00FC2DA3" w:rsidRDefault="00200BF4" w:rsidP="00591459">
            <w:pPr>
              <w:ind w:left="0" w:firstLine="0"/>
              <w:rPr>
                <w:sz w:val="20"/>
                <w:szCs w:val="20"/>
              </w:rPr>
            </w:pPr>
          </w:p>
        </w:tc>
        <w:tc>
          <w:tcPr>
            <w:tcW w:w="2430" w:type="dxa"/>
          </w:tcPr>
          <w:p w:rsidR="00CB77EB" w:rsidRDefault="00CB77EB" w:rsidP="00CB77EB">
            <w:pPr>
              <w:ind w:left="0" w:firstLine="0"/>
            </w:pPr>
            <w:r>
              <w:t>Students can come up with 2 ways to spend the tickets on 2 items so that it equals 20 or below.</w:t>
            </w:r>
          </w:p>
          <w:p w:rsidR="00591459" w:rsidRDefault="00591459" w:rsidP="00591459"/>
          <w:p w:rsidR="00591459" w:rsidRDefault="00591459" w:rsidP="00591459"/>
          <w:p w:rsidR="00200BF4" w:rsidRPr="00FC2DA3" w:rsidRDefault="00591459" w:rsidP="00591459">
            <w:pPr>
              <w:ind w:left="0" w:firstLine="0"/>
              <w:jc w:val="left"/>
              <w:rPr>
                <w:sz w:val="20"/>
                <w:szCs w:val="20"/>
              </w:rPr>
            </w:pPr>
            <w:r>
              <w:rPr>
                <w:b/>
              </w:rPr>
              <w:t>Student finds three items to buy, that equals 20 or less.</w:t>
            </w:r>
          </w:p>
        </w:tc>
        <w:tc>
          <w:tcPr>
            <w:tcW w:w="2340" w:type="dxa"/>
          </w:tcPr>
          <w:p w:rsidR="00CB77EB" w:rsidRDefault="00CB77EB" w:rsidP="00CB77EB">
            <w:pPr>
              <w:ind w:left="0" w:firstLine="0"/>
              <w:rPr>
                <w:b/>
              </w:rPr>
            </w:pPr>
            <w:r>
              <w:rPr>
                <w:b/>
              </w:rPr>
              <w:t>Students can come up with only 1 way to spend the tickets on 2 items so that it equals 20 or below.</w:t>
            </w:r>
          </w:p>
          <w:p w:rsidR="00591459" w:rsidRDefault="00591459" w:rsidP="00591459"/>
          <w:p w:rsidR="00591459" w:rsidRDefault="00591459" w:rsidP="00591459"/>
          <w:p w:rsidR="00200BF4" w:rsidRPr="00FC2DA3" w:rsidRDefault="00591459" w:rsidP="00591459">
            <w:pPr>
              <w:ind w:left="0" w:firstLine="0"/>
              <w:rPr>
                <w:sz w:val="20"/>
                <w:szCs w:val="20"/>
              </w:rPr>
            </w:pPr>
            <w:r>
              <w:t>Student finds three items to buy, but they equal more than 20.</w:t>
            </w:r>
          </w:p>
        </w:tc>
        <w:tc>
          <w:tcPr>
            <w:tcW w:w="2358" w:type="dxa"/>
          </w:tcPr>
          <w:p w:rsidR="00CB77EB" w:rsidRDefault="00CB77EB" w:rsidP="00CB77EB">
            <w:pPr>
              <w:ind w:left="0" w:firstLine="0"/>
            </w:pPr>
            <w:r>
              <w:t>Students comes up with ways to spend his tickets on 2 items, but they equal more than 20.</w:t>
            </w:r>
          </w:p>
          <w:p w:rsidR="00591459" w:rsidRDefault="00591459" w:rsidP="00591459"/>
          <w:p w:rsidR="00591459" w:rsidRDefault="00591459" w:rsidP="00591459"/>
          <w:p w:rsidR="00200BF4" w:rsidRPr="00FC2DA3" w:rsidRDefault="00591459" w:rsidP="00591459">
            <w:pPr>
              <w:ind w:left="0" w:firstLine="0"/>
              <w:rPr>
                <w:sz w:val="20"/>
                <w:szCs w:val="20"/>
              </w:rPr>
            </w:pPr>
            <w:r>
              <w:t>Student finds three items to buy, but they equal more than 20.</w:t>
            </w:r>
          </w:p>
        </w:tc>
      </w:tr>
    </w:tbl>
    <w:p w:rsidR="00200BF4" w:rsidRDefault="00200BF4" w:rsidP="00200BF4">
      <w:pPr>
        <w:rPr>
          <w:sz w:val="24"/>
          <w:szCs w:val="24"/>
        </w:rPr>
      </w:pPr>
    </w:p>
    <w:tbl>
      <w:tblPr>
        <w:tblStyle w:val="TableGrid"/>
        <w:tblW w:w="0" w:type="auto"/>
        <w:tblInd w:w="-252" w:type="dxa"/>
        <w:tblLook w:val="04A0" w:firstRow="1" w:lastRow="0" w:firstColumn="1" w:lastColumn="0" w:noHBand="0" w:noVBand="1"/>
      </w:tblPr>
      <w:tblGrid>
        <w:gridCol w:w="5580"/>
        <w:gridCol w:w="4248"/>
      </w:tblGrid>
      <w:tr w:rsidR="00200BF4" w:rsidTr="003D7673">
        <w:tc>
          <w:tcPr>
            <w:tcW w:w="5580" w:type="dxa"/>
          </w:tcPr>
          <w:p w:rsidR="00200BF4" w:rsidRPr="00B618C7" w:rsidRDefault="00200BF4" w:rsidP="003D7673">
            <w:pPr>
              <w:tabs>
                <w:tab w:val="left" w:pos="1095"/>
              </w:tabs>
              <w:ind w:left="0" w:firstLine="0"/>
              <w:jc w:val="left"/>
              <w:rPr>
                <w:b/>
                <w:szCs w:val="24"/>
              </w:rPr>
            </w:pPr>
            <w:r w:rsidRPr="00B618C7">
              <w:rPr>
                <w:b/>
                <w:szCs w:val="24"/>
              </w:rPr>
              <w:t>End (Summary): (ex. Exit ticket, quick write)</w:t>
            </w:r>
          </w:p>
          <w:p w:rsidR="00200BF4" w:rsidRDefault="00FF4592" w:rsidP="003D7673">
            <w:pPr>
              <w:tabs>
                <w:tab w:val="left" w:pos="1095"/>
              </w:tabs>
              <w:ind w:left="0" w:firstLine="0"/>
              <w:jc w:val="left"/>
              <w:rPr>
                <w:sz w:val="24"/>
                <w:szCs w:val="24"/>
              </w:rPr>
            </w:pPr>
            <w:r>
              <w:rPr>
                <w:sz w:val="24"/>
                <w:szCs w:val="24"/>
              </w:rPr>
              <w:t>Show a number 6-20. Ask students to give you 3 addends that equal a sum of 6-20</w:t>
            </w:r>
          </w:p>
        </w:tc>
        <w:tc>
          <w:tcPr>
            <w:tcW w:w="4248" w:type="dxa"/>
          </w:tcPr>
          <w:p w:rsidR="00200BF4" w:rsidRPr="00B618C7" w:rsidRDefault="00200BF4" w:rsidP="003D7673">
            <w:pPr>
              <w:ind w:left="0" w:firstLine="0"/>
              <w:rPr>
                <w:szCs w:val="24"/>
              </w:rPr>
            </w:pPr>
            <w:r w:rsidRPr="00B618C7">
              <w:rPr>
                <w:szCs w:val="24"/>
              </w:rPr>
              <w:t>Student Engagement:</w:t>
            </w:r>
          </w:p>
          <w:p w:rsidR="00200BF4" w:rsidRPr="00B618C7" w:rsidRDefault="00200BF4" w:rsidP="003D7673">
            <w:pPr>
              <w:ind w:left="0" w:firstLine="0"/>
              <w:rPr>
                <w:szCs w:val="24"/>
              </w:rPr>
            </w:pPr>
            <w:r w:rsidRPr="00B618C7">
              <w:rPr>
                <w:szCs w:val="24"/>
              </w:rPr>
              <w:t xml:space="preserve">T-P-S, Whole group response, partners, independent </w:t>
            </w:r>
          </w:p>
          <w:p w:rsidR="00200BF4" w:rsidRDefault="00200BF4" w:rsidP="003D7673">
            <w:pPr>
              <w:ind w:left="0" w:firstLine="0"/>
              <w:rPr>
                <w:sz w:val="24"/>
                <w:szCs w:val="24"/>
              </w:rPr>
            </w:pPr>
            <w:r w:rsidRPr="00B618C7">
              <w:rPr>
                <w:szCs w:val="24"/>
              </w:rPr>
              <w:t>work</w:t>
            </w:r>
          </w:p>
        </w:tc>
      </w:tr>
    </w:tbl>
    <w:p w:rsidR="00200BF4" w:rsidRDefault="00200BF4" w:rsidP="00200BF4">
      <w:pPr>
        <w:ind w:left="0" w:firstLine="0"/>
      </w:pPr>
    </w:p>
    <w:p w:rsidR="00200BF4" w:rsidRDefault="00200BF4" w:rsidP="00200BF4">
      <w:pPr>
        <w:ind w:left="0" w:firstLine="0"/>
      </w:pPr>
    </w:p>
    <w:p w:rsidR="00200BF4" w:rsidRDefault="00200BF4" w:rsidP="00200BF4">
      <w:pPr>
        <w:ind w:left="0" w:firstLine="0"/>
      </w:pPr>
    </w:p>
    <w:p w:rsidR="00200BF4" w:rsidRDefault="00200BF4" w:rsidP="00200BF4">
      <w:pPr>
        <w:ind w:left="0" w:firstLine="0"/>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577"/>
        <w:gridCol w:w="810"/>
        <w:gridCol w:w="758"/>
        <w:gridCol w:w="1440"/>
        <w:gridCol w:w="577"/>
        <w:gridCol w:w="197"/>
        <w:gridCol w:w="703"/>
        <w:gridCol w:w="609"/>
        <w:gridCol w:w="2453"/>
        <w:gridCol w:w="71"/>
      </w:tblGrid>
      <w:tr w:rsidR="00200BF4" w:rsidTr="003D7673">
        <w:trPr>
          <w:gridAfter w:val="1"/>
          <w:wAfter w:w="71" w:type="dxa"/>
          <w:trHeight w:hRule="exact" w:val="720"/>
          <w:jc w:val="center"/>
        </w:trPr>
        <w:tc>
          <w:tcPr>
            <w:tcW w:w="6645" w:type="dxa"/>
            <w:gridSpan w:val="7"/>
            <w:tcBorders>
              <w:top w:val="single" w:sz="4" w:space="0" w:color="auto"/>
              <w:left w:val="single" w:sz="4" w:space="0" w:color="auto"/>
              <w:bottom w:val="single" w:sz="4" w:space="0" w:color="auto"/>
              <w:right w:val="single" w:sz="4" w:space="0" w:color="auto"/>
            </w:tcBorders>
            <w:hideMark/>
          </w:tcPr>
          <w:p w:rsidR="00200BF4" w:rsidRDefault="00200BF4" w:rsidP="003D7673">
            <w:pPr>
              <w:pStyle w:val="Absencerequesttitle"/>
              <w:rPr>
                <w:rFonts w:asciiTheme="minorHAnsi" w:hAnsiTheme="minorHAnsi" w:cstheme="minorHAnsi"/>
                <w:u w:val="single"/>
              </w:rPr>
            </w:pPr>
            <w:r>
              <w:rPr>
                <w:rFonts w:asciiTheme="minorHAnsi" w:hAnsiTheme="minorHAnsi" w:cstheme="minorHAnsi"/>
                <w:u w:val="single"/>
              </w:rPr>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200BF4" w:rsidRDefault="00200BF4" w:rsidP="003D7673">
            <w:pPr>
              <w:pStyle w:val="Formfieldlabels"/>
              <w:spacing w:line="276" w:lineRule="auto"/>
              <w:rPr>
                <w:rFonts w:cstheme="minorHAnsi"/>
                <w:b/>
                <w:sz w:val="22"/>
                <w:szCs w:val="22"/>
              </w:rPr>
            </w:pPr>
            <w:r>
              <w:rPr>
                <w:rFonts w:cstheme="minorHAnsi"/>
                <w:b/>
                <w:sz w:val="22"/>
                <w:szCs w:val="22"/>
              </w:rPr>
              <w:t xml:space="preserve">Week of Lesson: </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0BF4" w:rsidRDefault="00FF4592" w:rsidP="003D7673">
            <w:pPr>
              <w:pStyle w:val="Fieldtext"/>
              <w:spacing w:line="276" w:lineRule="auto"/>
              <w:rPr>
                <w:rFonts w:cstheme="minorHAnsi"/>
              </w:rPr>
            </w:pPr>
            <w:r>
              <w:rPr>
                <w:rFonts w:cstheme="minorHAnsi"/>
                <w:b w:val="0"/>
                <w:sz w:val="22"/>
                <w:szCs w:val="22"/>
              </w:rPr>
              <w:t>March 31-April 4</w:t>
            </w:r>
            <w:r w:rsidR="00200BF4">
              <w:rPr>
                <w:rFonts w:cstheme="minorHAnsi"/>
                <w:b w:val="0"/>
                <w:sz w:val="22"/>
                <w:szCs w:val="22"/>
              </w:rPr>
              <w:t>, 2014</w:t>
            </w:r>
          </w:p>
        </w:tc>
      </w:tr>
      <w:tr w:rsidR="00200BF4" w:rsidTr="003D7673">
        <w:trPr>
          <w:gridAfter w:val="1"/>
          <w:wAfter w:w="71" w:type="dxa"/>
          <w:trHeight w:hRule="exact" w:val="811"/>
          <w:jc w:val="center"/>
        </w:trPr>
        <w:tc>
          <w:tcPr>
            <w:tcW w:w="2286" w:type="dxa"/>
            <w:tcBorders>
              <w:top w:val="single" w:sz="4" w:space="0" w:color="auto"/>
              <w:left w:val="single" w:sz="4" w:space="0" w:color="auto"/>
              <w:bottom w:val="single" w:sz="4" w:space="0" w:color="auto"/>
              <w:right w:val="single" w:sz="4" w:space="0" w:color="auto"/>
            </w:tcBorders>
            <w:vAlign w:val="center"/>
            <w:hideMark/>
          </w:tcPr>
          <w:p w:rsidR="00200BF4" w:rsidRDefault="00200BF4" w:rsidP="003D7673">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D951A823D201452E8B6FCE2A6980D7EB"/>
            </w:placeholder>
            <w:text/>
          </w:sdtPr>
          <w:sdtEndPr/>
          <w:sdtContent>
            <w:tc>
              <w:tcPr>
                <w:tcW w:w="2145" w:type="dxa"/>
                <w:gridSpan w:val="3"/>
                <w:tcBorders>
                  <w:top w:val="single" w:sz="4" w:space="0" w:color="auto"/>
                  <w:left w:val="single" w:sz="4" w:space="0" w:color="auto"/>
                  <w:bottom w:val="single" w:sz="4" w:space="0" w:color="auto"/>
                  <w:right w:val="single" w:sz="4" w:space="0" w:color="auto"/>
                </w:tcBorders>
                <w:vAlign w:val="center"/>
                <w:hideMark/>
              </w:tcPr>
              <w:p w:rsidR="00200BF4" w:rsidRDefault="00200BF4" w:rsidP="003D7673">
                <w:pPr>
                  <w:pStyle w:val="Educationalinstitutionname"/>
                  <w:spacing w:line="276" w:lineRule="auto"/>
                  <w:rPr>
                    <w:rFonts w:cstheme="minorHAnsi"/>
                    <w:b w:val="0"/>
                    <w:szCs w:val="22"/>
                  </w:rPr>
                </w:pPr>
                <w:r>
                  <w:rPr>
                    <w:rFonts w:cstheme="minorHAnsi"/>
                    <w:b w:val="0"/>
                    <w:szCs w:val="22"/>
                  </w:rPr>
                  <w:t>9:25-10:05</w:t>
                </w:r>
              </w:p>
            </w:tc>
          </w:sdtContent>
        </w:sdt>
        <w:tc>
          <w:tcPr>
            <w:tcW w:w="22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0BF4" w:rsidRDefault="00200BF4" w:rsidP="003D7673">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F118AED178914A68A7259C1AB19C8134"/>
            </w:placeholder>
            <w:text/>
          </w:sdtPr>
          <w:sdtEndPr/>
          <w:sdtContent>
            <w:tc>
              <w:tcPr>
                <w:tcW w:w="37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0BF4" w:rsidRDefault="00200BF4" w:rsidP="003D7673">
                <w:pPr>
                  <w:pStyle w:val="Fieldtext"/>
                  <w:spacing w:line="276" w:lineRule="auto"/>
                  <w:rPr>
                    <w:rFonts w:cstheme="minorHAnsi"/>
                    <w:b w:val="0"/>
                    <w:sz w:val="22"/>
                    <w:szCs w:val="22"/>
                  </w:rPr>
                </w:pPr>
                <w:r>
                  <w:rPr>
                    <w:rFonts w:cstheme="minorHAnsi"/>
                    <w:b w:val="0"/>
                    <w:sz w:val="22"/>
                    <w:szCs w:val="22"/>
                  </w:rPr>
                  <w:t>1st Grade</w:t>
                </w:r>
              </w:p>
            </w:tc>
          </w:sdtContent>
        </w:sdt>
      </w:tr>
      <w:tr w:rsidR="00200BF4" w:rsidTr="003D7673">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200BF4" w:rsidRDefault="00200BF4" w:rsidP="003D7673">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Pr>
                <w:rFonts w:cstheme="minorHAnsi"/>
                <w:b/>
                <w:sz w:val="20"/>
                <w:szCs w:val="20"/>
              </w:rPr>
              <w:instrText xml:space="preserve"> FORMCHECKBOX </w:instrText>
            </w:r>
            <w:r w:rsidR="0041084D">
              <w:fldChar w:fldCharType="separate"/>
            </w:r>
            <w:r>
              <w:fldChar w:fldCharType="end"/>
            </w:r>
            <w:r>
              <w:rPr>
                <w:rFonts w:cstheme="minorHAnsi"/>
                <w:b/>
                <w:sz w:val="20"/>
                <w:szCs w:val="20"/>
              </w:rPr>
              <w:t xml:space="preserve"> I</w:t>
            </w:r>
          </w:p>
        </w:tc>
        <w:tc>
          <w:tcPr>
            <w:tcW w:w="758"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Checkbox"/>
              <w:spacing w:line="276" w:lineRule="auto"/>
              <w:rPr>
                <w:rFonts w:asciiTheme="minorHAnsi" w:hAnsiTheme="minorHAnsi" w:cstheme="minorHAnsi"/>
                <w:b/>
                <w:sz w:val="40"/>
                <w:szCs w:val="40"/>
              </w:rPr>
            </w:pPr>
            <w:r>
              <w:rPr>
                <w:rFonts w:asciiTheme="minorHAnsi" w:hAnsiTheme="minorHAnsi" w:cstheme="minorHAnsi"/>
                <w:b/>
                <w:sz w:val="20"/>
                <w:szCs w:val="20"/>
              </w:rPr>
              <w:t xml:space="preserve"> </w:t>
            </w: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Il</w:t>
            </w:r>
            <w:r>
              <w:rPr>
                <w:rFonts w:asciiTheme="minorHAnsi" w:hAnsiTheme="minorHAnsi" w:cstheme="minorHAnsi"/>
                <w:b/>
                <w:sz w:val="40"/>
                <w:szCs w:val="40"/>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fldChar w:fldCharType="end"/>
            </w:r>
            <w:r>
              <w:rPr>
                <w:rFonts w:cstheme="minorHAnsi"/>
                <w:b/>
                <w:sz w:val="20"/>
                <w:szCs w:val="20"/>
              </w:rPr>
              <w:t xml:space="preserve"> III</w:t>
            </w:r>
          </w:p>
        </w:tc>
        <w:tc>
          <w:tcPr>
            <w:tcW w:w="577"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Check5"/>
                  <w:enabled/>
                  <w:calcOnExit w:val="0"/>
                  <w:checkBox>
                    <w:sizeAuto/>
                    <w:default w:val="0"/>
                  </w:checkBox>
                </w:ffData>
              </w:fldChar>
            </w:r>
            <w:r>
              <w:rPr>
                <w:rFonts w:asciiTheme="minorHAnsi" w:hAnsiTheme="minorHAnsi" w:cstheme="minorHAnsi"/>
                <w:b/>
                <w:sz w:val="20"/>
                <w:szCs w:val="20"/>
              </w:rPr>
              <w:instrText xml:space="preserve"> FORMCHECKBOX </w:instrText>
            </w:r>
            <w:r w:rsidR="0041084D">
              <w:rPr>
                <w:rFonts w:asciiTheme="minorHAnsi" w:hAnsiTheme="minorHAnsi" w:cstheme="minorHAnsi"/>
                <w:b/>
                <w:sz w:val="20"/>
                <w:szCs w:val="20"/>
              </w:rPr>
            </w:r>
            <w:r w:rsidR="0041084D">
              <w:rPr>
                <w:rFonts w:asciiTheme="minorHAnsi" w:hAnsiTheme="minorHAnsi" w:cstheme="minorHAnsi"/>
                <w:b/>
                <w:sz w:val="20"/>
                <w:szCs w:val="20"/>
              </w:rPr>
              <w:fldChar w:fldCharType="separate"/>
            </w:r>
            <w:r>
              <w:fldChar w:fldCharType="end"/>
            </w:r>
            <w:r>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V</w:t>
            </w: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200BF4" w:rsidRDefault="00200BF4" w:rsidP="003D7673">
            <w:pPr>
              <w:pStyle w:val="Formfieldlabels"/>
              <w:spacing w:line="276" w:lineRule="auto"/>
              <w:rPr>
                <w:rFonts w:cstheme="minorHAnsi"/>
                <w:b/>
                <w:sz w:val="20"/>
                <w:szCs w:val="20"/>
              </w:rPr>
            </w:pPr>
          </w:p>
        </w:tc>
      </w:tr>
      <w:tr w:rsidR="00200BF4" w:rsidTr="003D7673">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200BF4" w:rsidRDefault="00200BF4" w:rsidP="003D7673">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rPr>
                <w:rFonts w:cstheme="minorHAnsi"/>
                <w:b/>
                <w:sz w:val="20"/>
                <w:szCs w:val="20"/>
              </w:rPr>
              <w:fldChar w:fldCharType="end"/>
            </w:r>
            <w:r>
              <w:rPr>
                <w:rFonts w:cstheme="minorHAnsi"/>
                <w:b/>
                <w:sz w:val="20"/>
                <w:szCs w:val="20"/>
              </w:rPr>
              <w:t>PE</w:t>
            </w:r>
          </w:p>
        </w:tc>
        <w:tc>
          <w:tcPr>
            <w:tcW w:w="758"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rPr>
                <w:rFonts w:cstheme="minorHAnsi"/>
                <w:b/>
                <w:sz w:val="20"/>
                <w:szCs w:val="20"/>
              </w:rPr>
              <w:fldChar w:fldCharType="end"/>
            </w:r>
            <w:r>
              <w:rPr>
                <w:rFonts w:cstheme="minorHAnsi"/>
                <w:b/>
                <w:sz w:val="20"/>
                <w:szCs w:val="20"/>
              </w:rPr>
              <w:t>E</w:t>
            </w:r>
          </w:p>
        </w:tc>
        <w:tc>
          <w:tcPr>
            <w:tcW w:w="1440"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41084D">
              <w:rPr>
                <w:rFonts w:cstheme="minorHAnsi"/>
                <w:b/>
                <w:sz w:val="20"/>
                <w:szCs w:val="20"/>
              </w:rPr>
            </w:r>
            <w:r w:rsidR="0041084D">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B</w:t>
            </w:r>
          </w:p>
        </w:tc>
        <w:tc>
          <w:tcPr>
            <w:tcW w:w="577" w:type="dxa"/>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41084D">
              <w:rPr>
                <w:rFonts w:asciiTheme="minorHAnsi" w:hAnsiTheme="minorHAnsi" w:cstheme="minorHAnsi"/>
                <w:b/>
                <w:sz w:val="20"/>
                <w:szCs w:val="20"/>
              </w:rPr>
            </w:r>
            <w:r w:rsidR="0041084D">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200BF4" w:rsidRDefault="00200BF4" w:rsidP="003D7673">
            <w:pPr>
              <w:pStyle w:val="Formfieldlabels"/>
              <w:spacing w:line="276" w:lineRule="auto"/>
              <w:rPr>
                <w:rFonts w:cstheme="minorHAnsi"/>
                <w:b/>
                <w:sz w:val="20"/>
                <w:szCs w:val="20"/>
              </w:rPr>
            </w:pP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200BF4" w:rsidRDefault="00200BF4" w:rsidP="003D7673">
            <w:pPr>
              <w:pStyle w:val="Formfieldlabels"/>
              <w:spacing w:line="276" w:lineRule="auto"/>
              <w:rPr>
                <w:rFonts w:cstheme="minorHAnsi"/>
                <w:b/>
                <w:sz w:val="20"/>
                <w:szCs w:val="20"/>
              </w:rPr>
            </w:pPr>
          </w:p>
        </w:tc>
      </w:tr>
      <w:tr w:rsidR="00200BF4" w:rsidTr="003D7673">
        <w:trPr>
          <w:gridAfter w:val="1"/>
          <w:wAfter w:w="71" w:type="dxa"/>
          <w:trHeight w:val="342"/>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200BF4" w:rsidRDefault="00200BF4" w:rsidP="003D7673">
            <w:pPr>
              <w:pStyle w:val="Formfieldlabels"/>
              <w:spacing w:line="276" w:lineRule="auto"/>
              <w:rPr>
                <w:rFonts w:cstheme="minorHAnsi"/>
                <w:b/>
                <w:sz w:val="22"/>
                <w:szCs w:val="22"/>
              </w:rPr>
            </w:pPr>
            <w:r>
              <w:rPr>
                <w:rFonts w:cstheme="minorHAnsi"/>
                <w:b/>
                <w:sz w:val="22"/>
                <w:szCs w:val="22"/>
              </w:rPr>
              <w:t xml:space="preserve">Time Allocation:   30 min.  </w:t>
            </w:r>
          </w:p>
        </w:tc>
        <w:tc>
          <w:tcPr>
            <w:tcW w:w="5979" w:type="dxa"/>
            <w:gridSpan w:val="6"/>
            <w:tcBorders>
              <w:top w:val="single" w:sz="4" w:space="0" w:color="auto"/>
              <w:left w:val="single" w:sz="4" w:space="0" w:color="auto"/>
              <w:bottom w:val="single" w:sz="4" w:space="0" w:color="auto"/>
              <w:right w:val="single" w:sz="4" w:space="0" w:color="auto"/>
            </w:tcBorders>
            <w:vAlign w:val="bottom"/>
            <w:hideMark/>
          </w:tcPr>
          <w:p w:rsidR="00200BF4" w:rsidRDefault="0041084D" w:rsidP="003D7673">
            <w:pPr>
              <w:pStyle w:val="Formfieldlabels"/>
              <w:spacing w:line="276" w:lineRule="auto"/>
              <w:rPr>
                <w:rFonts w:cstheme="minorHAnsi"/>
                <w:b/>
                <w:sz w:val="22"/>
                <w:szCs w:val="22"/>
              </w:rPr>
            </w:pPr>
            <w:sdt>
              <w:sdtPr>
                <w:rPr>
                  <w:rFonts w:cstheme="minorHAnsi"/>
                  <w:b/>
                  <w:sz w:val="22"/>
                  <w:szCs w:val="22"/>
                </w:rPr>
                <w:id w:val="77214521"/>
                <w:placeholder>
                  <w:docPart w:val="CA41E392DBCE41DDA2425C4462229B70"/>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EndPr/>
              <w:sdtContent>
                <w:r w:rsidR="00200BF4">
                  <w:rPr>
                    <w:rFonts w:cstheme="minorHAnsi"/>
                    <w:b/>
                    <w:sz w:val="22"/>
                    <w:szCs w:val="22"/>
                  </w:rPr>
                  <w:t>Oral English Conversation</w:t>
                </w:r>
              </w:sdtContent>
            </w:sdt>
          </w:p>
        </w:tc>
      </w:tr>
      <w:tr w:rsidR="00200BF4" w:rsidTr="003D7673">
        <w:trPr>
          <w:gridAfter w:val="1"/>
          <w:wAfter w:w="71" w:type="dxa"/>
          <w:trHeight w:val="738"/>
          <w:jc w:val="center"/>
        </w:trPr>
        <w:tc>
          <w:tcPr>
            <w:tcW w:w="4431" w:type="dxa"/>
            <w:gridSpan w:val="4"/>
            <w:tcBorders>
              <w:top w:val="single" w:sz="4" w:space="0" w:color="auto"/>
              <w:left w:val="single" w:sz="4" w:space="0" w:color="auto"/>
              <w:bottom w:val="single" w:sz="4" w:space="0" w:color="auto"/>
              <w:right w:val="single" w:sz="4" w:space="0" w:color="auto"/>
            </w:tcBorders>
            <w:vAlign w:val="bottom"/>
          </w:tcPr>
          <w:p w:rsidR="00200BF4" w:rsidRDefault="00200BF4" w:rsidP="003D7673">
            <w:pPr>
              <w:pStyle w:val="Formfieldlabels"/>
              <w:spacing w:line="276" w:lineRule="auto"/>
              <w:rPr>
                <w:rFonts w:cstheme="minorHAnsi"/>
                <w:b/>
                <w:sz w:val="22"/>
                <w:szCs w:val="22"/>
              </w:rPr>
            </w:pPr>
            <w:r>
              <w:rPr>
                <w:rFonts w:cstheme="minorHAnsi"/>
                <w:b/>
                <w:sz w:val="22"/>
                <w:szCs w:val="22"/>
              </w:rPr>
              <w:t xml:space="preserve">ELP Standard(s)/Performance Indicator(s):  </w:t>
            </w:r>
          </w:p>
          <w:p w:rsidR="00200BF4" w:rsidRDefault="00200BF4" w:rsidP="003D7673">
            <w:pPr>
              <w:pStyle w:val="Formfieldlabels"/>
              <w:spacing w:line="276" w:lineRule="auto"/>
              <w:rPr>
                <w:rFonts w:cstheme="minorHAnsi"/>
                <w:b/>
                <w:sz w:val="22"/>
                <w:szCs w:val="22"/>
              </w:rPr>
            </w:pPr>
            <w:r>
              <w:rPr>
                <w:rFonts w:cstheme="minorHAnsi"/>
                <w:b/>
                <w:sz w:val="22"/>
                <w:szCs w:val="22"/>
              </w:rPr>
              <w:t>Student Friendly Language Objective:</w:t>
            </w:r>
          </w:p>
          <w:p w:rsidR="00200BF4" w:rsidRDefault="00200BF4" w:rsidP="003D7673">
            <w:pPr>
              <w:pStyle w:val="Formfieldlabels"/>
              <w:spacing w:line="276" w:lineRule="auto"/>
              <w:rPr>
                <w:rFonts w:cstheme="minorHAnsi"/>
                <w:b/>
                <w:sz w:val="22"/>
                <w:szCs w:val="22"/>
              </w:rPr>
            </w:pPr>
          </w:p>
        </w:tc>
        <w:tc>
          <w:tcPr>
            <w:tcW w:w="5979" w:type="dxa"/>
            <w:gridSpan w:val="6"/>
            <w:tcBorders>
              <w:top w:val="single" w:sz="4" w:space="0" w:color="auto"/>
              <w:left w:val="single" w:sz="4" w:space="0" w:color="auto"/>
              <w:bottom w:val="single" w:sz="4" w:space="0" w:color="auto"/>
              <w:right w:val="single" w:sz="4" w:space="0" w:color="auto"/>
            </w:tcBorders>
          </w:tcPr>
          <w:p w:rsidR="00200BF4" w:rsidRDefault="00200BF4" w:rsidP="003D7673">
            <w:pPr>
              <w:tabs>
                <w:tab w:val="left" w:pos="1644"/>
              </w:tabs>
              <w:rPr>
                <w:b/>
                <w:sz w:val="24"/>
                <w:szCs w:val="24"/>
              </w:rPr>
            </w:pPr>
            <w:r>
              <w:rPr>
                <w:b/>
                <w:sz w:val="24"/>
                <w:szCs w:val="24"/>
              </w:rPr>
              <w:t>II-LS-1-HI-5: responding to social conversations by rephrasing and repeating information, asking questions, and expressing one’s thoughts</w:t>
            </w:r>
          </w:p>
          <w:p w:rsidR="00200BF4" w:rsidRDefault="00200BF4" w:rsidP="003D7673">
            <w:pPr>
              <w:tabs>
                <w:tab w:val="left" w:pos="1644"/>
              </w:tabs>
              <w:rPr>
                <w:b/>
                <w:sz w:val="24"/>
                <w:szCs w:val="24"/>
              </w:rPr>
            </w:pPr>
            <w:r>
              <w:rPr>
                <w:b/>
                <w:sz w:val="24"/>
                <w:szCs w:val="24"/>
              </w:rPr>
              <w:lastRenderedPageBreak/>
              <w:t>II-LS-2-HI-2: independently reciting familiar rhymes, songs, chants and text with accurate pronunciation, prosody, voice projection and expression</w:t>
            </w:r>
          </w:p>
          <w:p w:rsidR="00200BF4" w:rsidRDefault="00200BF4" w:rsidP="003D7673">
            <w:pPr>
              <w:tabs>
                <w:tab w:val="left" w:pos="1644"/>
              </w:tabs>
              <w:rPr>
                <w:rFonts w:cstheme="minorHAnsi"/>
                <w:sz w:val="20"/>
                <w:szCs w:val="20"/>
              </w:rPr>
            </w:pPr>
          </w:p>
        </w:tc>
      </w:tr>
      <w:tr w:rsidR="00200BF4" w:rsidRPr="00C34199" w:rsidTr="003D7673">
        <w:trPr>
          <w:gridAfter w:val="1"/>
          <w:wAfter w:w="71" w:type="dxa"/>
          <w:trHeight w:val="747"/>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5D55BD" w:rsidRPr="005D55BD" w:rsidRDefault="00200BF4" w:rsidP="005D55BD">
            <w:pPr>
              <w:spacing w:after="200" w:line="240" w:lineRule="auto"/>
              <w:ind w:left="0" w:firstLine="0"/>
              <w:jc w:val="left"/>
              <w:textAlignment w:val="baseline"/>
              <w:rPr>
                <w:rFonts w:cstheme="minorHAnsi"/>
                <w:b/>
                <w:sz w:val="20"/>
                <w:szCs w:val="20"/>
                <w:u w:val="single"/>
              </w:rPr>
            </w:pPr>
            <w:r w:rsidRPr="009508C5">
              <w:rPr>
                <w:rFonts w:cstheme="minorHAnsi"/>
                <w:b/>
                <w:sz w:val="20"/>
                <w:szCs w:val="20"/>
                <w:u w:val="single"/>
              </w:rPr>
              <w:lastRenderedPageBreak/>
              <w:t>VOCABULARY</w:t>
            </w:r>
          </w:p>
          <w:p w:rsidR="005D55BD" w:rsidRDefault="005D55BD" w:rsidP="005D55BD">
            <w:pPr>
              <w:widowControl w:val="0"/>
              <w:numPr>
                <w:ilvl w:val="0"/>
                <w:numId w:val="18"/>
              </w:numPr>
              <w:ind w:hanging="359"/>
              <w:contextualSpacing/>
              <w:jc w:val="left"/>
            </w:pPr>
            <w:r>
              <w:rPr>
                <w:sz w:val="24"/>
              </w:rPr>
              <w:t xml:space="preserve">Multiple Addends </w:t>
            </w:r>
          </w:p>
          <w:p w:rsidR="005D55BD" w:rsidRDefault="005D55BD" w:rsidP="005D55BD">
            <w:pPr>
              <w:widowControl w:val="0"/>
              <w:numPr>
                <w:ilvl w:val="0"/>
                <w:numId w:val="18"/>
              </w:numPr>
              <w:ind w:hanging="359"/>
              <w:contextualSpacing/>
              <w:jc w:val="left"/>
            </w:pPr>
            <w:r>
              <w:rPr>
                <w:sz w:val="24"/>
              </w:rPr>
              <w:t>Strategy</w:t>
            </w:r>
          </w:p>
          <w:p w:rsidR="005D55BD" w:rsidRDefault="005D55BD" w:rsidP="005D55BD">
            <w:pPr>
              <w:widowControl w:val="0"/>
              <w:numPr>
                <w:ilvl w:val="0"/>
                <w:numId w:val="17"/>
              </w:numPr>
              <w:ind w:hanging="359"/>
              <w:contextualSpacing/>
              <w:jc w:val="left"/>
            </w:pPr>
            <w:r>
              <w:rPr>
                <w:sz w:val="24"/>
              </w:rPr>
              <w:t>Equal</w:t>
            </w:r>
          </w:p>
          <w:p w:rsidR="005D55BD" w:rsidRDefault="005D55BD" w:rsidP="005D55BD">
            <w:pPr>
              <w:widowControl w:val="0"/>
              <w:numPr>
                <w:ilvl w:val="0"/>
                <w:numId w:val="17"/>
              </w:numPr>
              <w:ind w:hanging="359"/>
              <w:contextualSpacing/>
              <w:jc w:val="left"/>
            </w:pPr>
            <w:r>
              <w:rPr>
                <w:rFonts w:ascii="Arial" w:eastAsia="Arial" w:hAnsi="Arial" w:cs="Arial"/>
                <w:highlight w:val="white"/>
              </w:rPr>
              <w:t>Addition</w:t>
            </w:r>
          </w:p>
          <w:p w:rsidR="005D55BD" w:rsidRDefault="005D55BD" w:rsidP="005D55BD">
            <w:pPr>
              <w:widowControl w:val="0"/>
              <w:numPr>
                <w:ilvl w:val="0"/>
                <w:numId w:val="17"/>
              </w:numPr>
              <w:ind w:hanging="359"/>
              <w:contextualSpacing/>
              <w:jc w:val="left"/>
            </w:pPr>
            <w:r>
              <w:rPr>
                <w:rFonts w:ascii="Arial" w:eastAsia="Arial" w:hAnsi="Arial" w:cs="Arial"/>
                <w:highlight w:val="white"/>
              </w:rPr>
              <w:t>Subtraction</w:t>
            </w:r>
          </w:p>
          <w:p w:rsidR="005D55BD" w:rsidRPr="004331F5" w:rsidRDefault="005D55BD" w:rsidP="005D55BD">
            <w:pPr>
              <w:widowControl w:val="0"/>
              <w:numPr>
                <w:ilvl w:val="0"/>
                <w:numId w:val="17"/>
              </w:numPr>
              <w:ind w:hanging="359"/>
              <w:contextualSpacing/>
              <w:jc w:val="left"/>
            </w:pPr>
            <w:r>
              <w:rPr>
                <w:rFonts w:ascii="Arial" w:eastAsia="Arial" w:hAnsi="Arial" w:cs="Arial"/>
                <w:highlight w:val="white"/>
              </w:rPr>
              <w:t>Commutative property</w:t>
            </w:r>
          </w:p>
          <w:p w:rsidR="005D55BD" w:rsidRDefault="005D55BD" w:rsidP="005D55BD">
            <w:pPr>
              <w:widowControl w:val="0"/>
              <w:numPr>
                <w:ilvl w:val="0"/>
                <w:numId w:val="17"/>
              </w:numPr>
              <w:ind w:hanging="359"/>
              <w:contextualSpacing/>
              <w:jc w:val="left"/>
            </w:pPr>
            <w:r>
              <w:rPr>
                <w:rFonts w:ascii="Arial" w:eastAsia="Arial" w:hAnsi="Arial" w:cs="Arial"/>
              </w:rPr>
              <w:t>Associative property</w:t>
            </w:r>
          </w:p>
          <w:p w:rsidR="005D55BD" w:rsidRDefault="005D55BD" w:rsidP="003D7673">
            <w:pPr>
              <w:spacing w:after="200" w:line="240" w:lineRule="auto"/>
              <w:ind w:left="0" w:firstLine="0"/>
              <w:jc w:val="left"/>
              <w:textAlignment w:val="baseline"/>
              <w:rPr>
                <w:rFonts w:cstheme="minorHAnsi"/>
                <w:b/>
                <w:sz w:val="20"/>
                <w:szCs w:val="20"/>
                <w:u w:val="single"/>
              </w:rPr>
            </w:pPr>
          </w:p>
          <w:p w:rsidR="00200BF4" w:rsidRPr="009508C5" w:rsidRDefault="00200BF4" w:rsidP="005D55BD">
            <w:pPr>
              <w:spacing w:line="240" w:lineRule="auto"/>
              <w:ind w:left="720" w:firstLine="0"/>
              <w:jc w:val="left"/>
              <w:textAlignment w:val="baseline"/>
              <w:rPr>
                <w:rFonts w:cstheme="minorHAnsi"/>
                <w:b/>
                <w:sz w:val="20"/>
                <w:szCs w:val="20"/>
                <w:u w:val="single"/>
              </w:rPr>
            </w:pPr>
          </w:p>
        </w:tc>
        <w:tc>
          <w:tcPr>
            <w:tcW w:w="5979" w:type="dxa"/>
            <w:gridSpan w:val="6"/>
            <w:tcBorders>
              <w:top w:val="single" w:sz="4" w:space="0" w:color="auto"/>
              <w:left w:val="single" w:sz="4" w:space="0" w:color="auto"/>
              <w:bottom w:val="single" w:sz="4" w:space="0" w:color="auto"/>
              <w:right w:val="single" w:sz="4" w:space="0" w:color="auto"/>
            </w:tcBorders>
          </w:tcPr>
          <w:p w:rsidR="00C27A78" w:rsidRPr="00C34199" w:rsidRDefault="00C27A78" w:rsidP="003D7673">
            <w:pPr>
              <w:shd w:val="clear" w:color="auto" w:fill="CCCCFF"/>
              <w:spacing w:before="100" w:beforeAutospacing="1" w:after="100" w:afterAutospacing="1" w:line="240" w:lineRule="auto"/>
              <w:ind w:left="0" w:firstLine="0"/>
              <w:jc w:val="left"/>
              <w:rPr>
                <w:rFonts w:cstheme="minorHAnsi"/>
                <w:sz w:val="20"/>
                <w:szCs w:val="20"/>
              </w:rPr>
            </w:pPr>
          </w:p>
        </w:tc>
      </w:tr>
      <w:tr w:rsidR="00200BF4" w:rsidRPr="00C34199" w:rsidTr="003D7673">
        <w:trPr>
          <w:gridAfter w:val="1"/>
          <w:wAfter w:w="71" w:type="dxa"/>
          <w:trHeight w:val="720"/>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t>Materials:</w:t>
            </w:r>
          </w:p>
        </w:tc>
        <w:tc>
          <w:tcPr>
            <w:tcW w:w="5979" w:type="dxa"/>
            <w:gridSpan w:val="6"/>
            <w:tcBorders>
              <w:top w:val="single" w:sz="4" w:space="0" w:color="auto"/>
              <w:left w:val="single" w:sz="4" w:space="0" w:color="auto"/>
              <w:bottom w:val="single" w:sz="4" w:space="0" w:color="auto"/>
              <w:right w:val="single" w:sz="4" w:space="0" w:color="auto"/>
            </w:tcBorders>
            <w:hideMark/>
          </w:tcPr>
          <w:p w:rsidR="00200BF4" w:rsidRDefault="00200BF4" w:rsidP="003D7673">
            <w:pPr>
              <w:pStyle w:val="Formfieldlabels"/>
              <w:spacing w:line="276" w:lineRule="auto"/>
              <w:rPr>
                <w:rFonts w:ascii="Calibri" w:eastAsia="Times New Roman" w:hAnsi="Calibri"/>
                <w:bCs/>
                <w:sz w:val="20"/>
                <w:szCs w:val="20"/>
              </w:rPr>
            </w:pPr>
            <w:r>
              <w:rPr>
                <w:rFonts w:ascii="Calibri" w:eastAsia="Times New Roman" w:hAnsi="Calibri"/>
                <w:bCs/>
                <w:sz w:val="20"/>
                <w:szCs w:val="20"/>
              </w:rPr>
              <w:t>-Vocabulary pictures</w:t>
            </w:r>
          </w:p>
          <w:p w:rsidR="004D7029" w:rsidRDefault="004D7029" w:rsidP="003D7673">
            <w:pPr>
              <w:pStyle w:val="Formfieldlabels"/>
              <w:spacing w:line="276" w:lineRule="auto"/>
              <w:rPr>
                <w:sz w:val="24"/>
                <w:szCs w:val="24"/>
              </w:rPr>
            </w:pPr>
            <w:r>
              <w:rPr>
                <w:rFonts w:ascii="Calibri" w:eastAsia="Times New Roman" w:hAnsi="Calibri"/>
                <w:bCs/>
                <w:sz w:val="20"/>
                <w:szCs w:val="20"/>
              </w:rPr>
              <w:t>The Addends and the Sum Singalong</w:t>
            </w:r>
          </w:p>
          <w:p w:rsidR="00200BF4" w:rsidRDefault="0041084D" w:rsidP="003D7673">
            <w:pPr>
              <w:pStyle w:val="Formfieldlabels"/>
              <w:spacing w:line="276" w:lineRule="auto"/>
              <w:rPr>
                <w:rFonts w:ascii="Calibri" w:eastAsia="Times New Roman" w:hAnsi="Calibri"/>
                <w:bCs/>
                <w:sz w:val="20"/>
                <w:szCs w:val="20"/>
              </w:rPr>
            </w:pPr>
            <w:hyperlink r:id="rId12" w:history="1">
              <w:r w:rsidR="004D7029" w:rsidRPr="003D438B">
                <w:rPr>
                  <w:rStyle w:val="Hyperlink"/>
                  <w:rFonts w:ascii="Calibri" w:eastAsia="Times New Roman" w:hAnsi="Calibri"/>
                  <w:bCs/>
                  <w:sz w:val="20"/>
                  <w:szCs w:val="20"/>
                </w:rPr>
                <w:t>http://www.youtube.com/watch?v=Q7t6BPaytxI</w:t>
              </w:r>
            </w:hyperlink>
          </w:p>
          <w:p w:rsidR="004D7029" w:rsidRDefault="004D7029" w:rsidP="003D7673">
            <w:pPr>
              <w:pStyle w:val="Formfieldlabels"/>
              <w:spacing w:line="276" w:lineRule="auto"/>
              <w:rPr>
                <w:rFonts w:ascii="Calibri" w:eastAsia="Times New Roman" w:hAnsi="Calibri"/>
                <w:bCs/>
                <w:sz w:val="20"/>
                <w:szCs w:val="20"/>
              </w:rPr>
            </w:pPr>
          </w:p>
          <w:p w:rsidR="00200BF4" w:rsidRPr="006948C2" w:rsidRDefault="00200BF4" w:rsidP="003D7673">
            <w:pPr>
              <w:pStyle w:val="Formfieldlabels"/>
              <w:spacing w:line="276" w:lineRule="auto"/>
              <w:rPr>
                <w:rFonts w:ascii="Calibri" w:eastAsia="Times New Roman" w:hAnsi="Calibri"/>
                <w:bCs/>
                <w:sz w:val="20"/>
                <w:szCs w:val="20"/>
              </w:rPr>
            </w:pPr>
          </w:p>
          <w:p w:rsidR="00200BF4" w:rsidRPr="00C34199" w:rsidRDefault="00200BF4" w:rsidP="003D7673">
            <w:pPr>
              <w:pStyle w:val="Formfieldlabels"/>
              <w:spacing w:line="276" w:lineRule="auto"/>
              <w:rPr>
                <w:rFonts w:ascii="Calibri" w:eastAsia="Times New Roman" w:hAnsi="Calibri"/>
                <w:bCs/>
                <w:sz w:val="20"/>
                <w:szCs w:val="20"/>
              </w:rPr>
            </w:pPr>
          </w:p>
        </w:tc>
      </w:tr>
      <w:tr w:rsidR="00200BF4" w:rsidRPr="00C34199" w:rsidTr="003D7673">
        <w:trPr>
          <w:gridAfter w:val="1"/>
          <w:wAfter w:w="71" w:type="dxa"/>
          <w:trHeight w:val="333"/>
          <w:jc w:val="center"/>
        </w:trPr>
        <w:tc>
          <w:tcPr>
            <w:tcW w:w="10410" w:type="dxa"/>
            <w:gridSpan w:val="10"/>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ieldtext"/>
              <w:spacing w:line="276" w:lineRule="auto"/>
              <w:rPr>
                <w:rFonts w:cstheme="minorHAnsi"/>
                <w:sz w:val="20"/>
                <w:szCs w:val="20"/>
              </w:rPr>
            </w:pPr>
            <w:r w:rsidRPr="00C34199">
              <w:rPr>
                <w:rFonts w:cstheme="minorHAnsi"/>
                <w:sz w:val="20"/>
                <w:szCs w:val="20"/>
              </w:rPr>
              <w:t>LESSON DELIVERY</w:t>
            </w:r>
          </w:p>
        </w:tc>
      </w:tr>
      <w:tr w:rsidR="00200BF4" w:rsidRPr="00C34199" w:rsidTr="003D767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t xml:space="preserve">Monday: </w:t>
            </w:r>
          </w:p>
        </w:tc>
        <w:tc>
          <w:tcPr>
            <w:tcW w:w="5979" w:type="dxa"/>
            <w:gridSpan w:val="6"/>
            <w:tcBorders>
              <w:top w:val="single" w:sz="4" w:space="0" w:color="auto"/>
              <w:left w:val="single" w:sz="4" w:space="0" w:color="auto"/>
              <w:bottom w:val="single" w:sz="4" w:space="0" w:color="auto"/>
              <w:right w:val="single" w:sz="4" w:space="0" w:color="auto"/>
            </w:tcBorders>
          </w:tcPr>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use the word in a complete sentence.</w:t>
            </w:r>
            <w:r w:rsidRPr="00C34199">
              <w:rPr>
                <w:rFonts w:eastAsiaTheme="minorHAnsi" w:cstheme="minorBidi"/>
                <w:i/>
                <w:spacing w:val="0"/>
                <w:sz w:val="20"/>
                <w:szCs w:val="20"/>
              </w:rPr>
              <w:t xml:space="preserve"> use sentence stem; This word is ______ I have heard it or seen it at ___. Another way I can use this words in a sentence is _____.</w:t>
            </w:r>
          </w:p>
          <w:p w:rsidR="00200BF4" w:rsidRPr="00016068"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200BF4" w:rsidRPr="00C34199" w:rsidTr="003D767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t xml:space="preserve"> Tuesday:</w:t>
            </w:r>
          </w:p>
        </w:tc>
        <w:tc>
          <w:tcPr>
            <w:tcW w:w="5979" w:type="dxa"/>
            <w:gridSpan w:val="6"/>
            <w:tcBorders>
              <w:top w:val="single" w:sz="4" w:space="0" w:color="auto"/>
              <w:left w:val="single" w:sz="4" w:space="0" w:color="auto"/>
              <w:bottom w:val="single" w:sz="4" w:space="0" w:color="auto"/>
              <w:right w:val="single" w:sz="4" w:space="0" w:color="auto"/>
            </w:tcBorders>
          </w:tcPr>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use the word in a complete sentence.</w:t>
            </w:r>
            <w:r w:rsidRPr="00C34199">
              <w:rPr>
                <w:rFonts w:eastAsiaTheme="minorHAnsi" w:cstheme="minorBidi"/>
                <w:i/>
                <w:spacing w:val="0"/>
                <w:sz w:val="20"/>
                <w:szCs w:val="20"/>
              </w:rPr>
              <w:t xml:space="preserve"> use sentence stem; This word is ______ I have heard it or seen it at ___. Another way I can use this words in a sentence is _____.</w:t>
            </w:r>
          </w:p>
          <w:p w:rsidR="00200BF4" w:rsidRPr="0071326F"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200BF4" w:rsidRPr="00C34199" w:rsidTr="003D767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lastRenderedPageBreak/>
              <w:t xml:space="preserve">Wednesday: </w:t>
            </w:r>
          </w:p>
        </w:tc>
        <w:tc>
          <w:tcPr>
            <w:tcW w:w="5979" w:type="dxa"/>
            <w:gridSpan w:val="6"/>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respond using “My favorite part is ___. I like it because ____.</w:t>
            </w:r>
          </w:p>
        </w:tc>
      </w:tr>
      <w:tr w:rsidR="00200BF4" w:rsidRPr="00C34199" w:rsidTr="003D767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79" w:type="dxa"/>
            <w:gridSpan w:val="6"/>
            <w:tcBorders>
              <w:top w:val="single" w:sz="4" w:space="0" w:color="auto"/>
              <w:left w:val="single" w:sz="4" w:space="0" w:color="auto"/>
              <w:bottom w:val="single" w:sz="4" w:space="0" w:color="auto"/>
              <w:right w:val="single" w:sz="4" w:space="0" w:color="auto"/>
            </w:tcBorders>
          </w:tcPr>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200BF4" w:rsidRPr="00C34199" w:rsidRDefault="00200BF4" w:rsidP="003D767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200BF4" w:rsidRPr="00C34199" w:rsidRDefault="00200BF4" w:rsidP="003D7673">
            <w:pPr>
              <w:pStyle w:val="Formfieldlabels"/>
              <w:spacing w:line="276" w:lineRule="auto"/>
              <w:rPr>
                <w:rFonts w:cstheme="minorHAnsi"/>
                <w:sz w:val="20"/>
                <w:szCs w:val="20"/>
              </w:rPr>
            </w:pPr>
            <w:r w:rsidRPr="00C34199">
              <w:rPr>
                <w:rFonts w:eastAsiaTheme="minorHAnsi" w:cstheme="minorBidi"/>
                <w:spacing w:val="0"/>
                <w:sz w:val="20"/>
                <w:szCs w:val="20"/>
              </w:rPr>
              <w:t>SW respond using “My favorite part is ___. I like it because ____.</w:t>
            </w:r>
          </w:p>
        </w:tc>
      </w:tr>
      <w:tr w:rsidR="00200BF4" w:rsidRPr="00C34199" w:rsidTr="003D767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200BF4" w:rsidRPr="00C34199" w:rsidRDefault="00200BF4" w:rsidP="003D7673">
            <w:pPr>
              <w:pStyle w:val="Formfieldlabels"/>
              <w:spacing w:line="276" w:lineRule="auto"/>
              <w:rPr>
                <w:rFonts w:cstheme="minorHAnsi"/>
                <w:b/>
                <w:sz w:val="20"/>
                <w:szCs w:val="20"/>
              </w:rPr>
            </w:pPr>
            <w:r w:rsidRPr="00C34199">
              <w:rPr>
                <w:rFonts w:cstheme="minorHAnsi"/>
                <w:b/>
                <w:sz w:val="20"/>
                <w:szCs w:val="20"/>
              </w:rPr>
              <w:t xml:space="preserve">Friday:  </w:t>
            </w:r>
          </w:p>
        </w:tc>
        <w:tc>
          <w:tcPr>
            <w:tcW w:w="5979" w:type="dxa"/>
            <w:gridSpan w:val="6"/>
            <w:tcBorders>
              <w:top w:val="single" w:sz="4" w:space="0" w:color="auto"/>
              <w:left w:val="single" w:sz="4" w:space="0" w:color="auto"/>
              <w:bottom w:val="single" w:sz="4" w:space="0" w:color="auto"/>
              <w:right w:val="single" w:sz="4" w:space="0" w:color="auto"/>
            </w:tcBorders>
          </w:tcPr>
          <w:p w:rsidR="00200BF4" w:rsidRPr="00C34199" w:rsidRDefault="00200BF4" w:rsidP="003D7673">
            <w:pPr>
              <w:pStyle w:val="Formfieldlabels"/>
              <w:spacing w:line="276" w:lineRule="auto"/>
              <w:rPr>
                <w:rFonts w:cstheme="minorHAnsi"/>
                <w:sz w:val="20"/>
                <w:szCs w:val="20"/>
              </w:rPr>
            </w:pPr>
            <w:r>
              <w:rPr>
                <w:rFonts w:cstheme="minorHAnsi"/>
                <w:sz w:val="20"/>
                <w:szCs w:val="20"/>
              </w:rPr>
              <w:t>GRADING DAY</w:t>
            </w:r>
          </w:p>
        </w:tc>
      </w:tr>
    </w:tbl>
    <w:p w:rsidR="00200BF4" w:rsidRDefault="00200BF4" w:rsidP="00200BF4"/>
    <w:p w:rsidR="00200BF4" w:rsidRDefault="00200BF4" w:rsidP="00200BF4"/>
    <w:p w:rsidR="00200BF4" w:rsidRDefault="00200BF4" w:rsidP="00200BF4">
      <w:pPr>
        <w:ind w:left="0" w:firstLine="0"/>
      </w:pPr>
    </w:p>
    <w:p w:rsidR="00200BF4" w:rsidRDefault="00200BF4" w:rsidP="00200BF4">
      <w:pPr>
        <w:ind w:left="0" w:firstLine="0"/>
      </w:pPr>
    </w:p>
    <w:p w:rsidR="00200BF4" w:rsidRDefault="00200BF4" w:rsidP="00200BF4">
      <w:pPr>
        <w:ind w:left="0" w:firstLine="0"/>
      </w:pPr>
    </w:p>
    <w:p w:rsidR="00200BF4" w:rsidRDefault="00200BF4" w:rsidP="00200BF4">
      <w:pPr>
        <w:ind w:left="0" w:firstLine="0"/>
      </w:pPr>
    </w:p>
    <w:p w:rsidR="00200BF4" w:rsidRDefault="00200BF4"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AB0662" w:rsidRDefault="00AB0662" w:rsidP="00200BF4">
      <w:pPr>
        <w:ind w:left="0" w:firstLine="0"/>
      </w:pPr>
    </w:p>
    <w:p w:rsidR="00200BF4" w:rsidRDefault="00200BF4" w:rsidP="00200BF4">
      <w:pPr>
        <w:ind w:left="0" w:firstLine="0"/>
      </w:pPr>
    </w:p>
    <w:p w:rsidR="00200BF4" w:rsidRDefault="00200BF4" w:rsidP="00200BF4">
      <w:pPr>
        <w:tabs>
          <w:tab w:val="left" w:pos="1627"/>
          <w:tab w:val="left" w:pos="1833"/>
        </w:tabs>
        <w:ind w:left="0" w:firstLine="0"/>
      </w:pPr>
    </w:p>
    <w:p w:rsidR="00AB0662" w:rsidRDefault="00AB0662" w:rsidP="00200BF4">
      <w:pPr>
        <w:tabs>
          <w:tab w:val="left" w:pos="1627"/>
          <w:tab w:val="left" w:pos="1833"/>
        </w:tabs>
        <w:ind w:left="0" w:firstLine="0"/>
        <w:rPr>
          <w:rFonts w:ascii="Calibri" w:eastAsia="Times New Roman" w:hAnsi="Calibri" w:cs="Arial"/>
          <w:color w:val="000000"/>
          <w:sz w:val="16"/>
          <w:szCs w:val="16"/>
        </w:rPr>
      </w:pPr>
    </w:p>
    <w:p w:rsidR="00200BF4" w:rsidRDefault="00200BF4" w:rsidP="00200BF4">
      <w:pPr>
        <w:tabs>
          <w:tab w:val="left" w:pos="1627"/>
          <w:tab w:val="left" w:pos="1833"/>
        </w:tabs>
        <w:ind w:left="0" w:firstLine="0"/>
        <w:rPr>
          <w:rFonts w:ascii="Calibri" w:eastAsia="Times New Roman" w:hAnsi="Calibri" w:cs="Arial"/>
          <w:color w:val="000000"/>
          <w:sz w:val="16"/>
          <w:szCs w:val="16"/>
        </w:rPr>
      </w:pPr>
      <w:r w:rsidRPr="004C360C">
        <w:rPr>
          <w:rFonts w:ascii="Calibri" w:eastAsia="Times New Roman" w:hAnsi="Calibri" w:cs="Arial"/>
          <w:color w:val="000000"/>
          <w:sz w:val="16"/>
          <w:szCs w:val="16"/>
        </w:rPr>
        <w:lastRenderedPageBreak/>
        <w:t>Content Objective:</w:t>
      </w:r>
    </w:p>
    <w:p w:rsidR="00B82D40" w:rsidRDefault="0041084D" w:rsidP="00AB0662">
      <w:pPr>
        <w:widowControl w:val="0"/>
        <w:ind w:left="720" w:firstLine="0"/>
        <w:contextualSpacing/>
        <w:jc w:val="left"/>
        <w:rPr>
          <w:sz w:val="36"/>
          <w:szCs w:val="36"/>
        </w:rPr>
      </w:pPr>
      <w:hyperlink r:id="rId13">
        <w:r w:rsidR="00B82D40" w:rsidRPr="00AB0662">
          <w:rPr>
            <w:color w:val="0000FF"/>
            <w:sz w:val="36"/>
            <w:szCs w:val="36"/>
            <w:u w:val="single"/>
          </w:rPr>
          <w:t>1.OA.1</w:t>
        </w:r>
      </w:hyperlink>
      <w:r w:rsidR="00B82D40" w:rsidRPr="00AB0662">
        <w:rPr>
          <w:sz w:val="36"/>
          <w:szCs w:val="36"/>
        </w:rPr>
        <w:t>. Use addition and subtraction within 20 to solve word problems involving situations of adding to, taking from, putting together, taking apart, and comparing*, with unknowns in all positions, e.g., by using objects, drawings, and equations with a symbol for the unknown number to repre</w:t>
      </w:r>
      <w:r w:rsidR="00AB0662">
        <w:rPr>
          <w:sz w:val="36"/>
          <w:szCs w:val="36"/>
        </w:rPr>
        <w:t xml:space="preserve">sent the problem. </w:t>
      </w:r>
    </w:p>
    <w:p w:rsidR="00AB0662" w:rsidRPr="00AB0662" w:rsidRDefault="00AB0662" w:rsidP="00AB0662">
      <w:pPr>
        <w:widowControl w:val="0"/>
        <w:ind w:left="720" w:firstLine="0"/>
        <w:contextualSpacing/>
        <w:jc w:val="left"/>
        <w:rPr>
          <w:i/>
          <w:sz w:val="36"/>
          <w:szCs w:val="36"/>
          <w:u w:val="single"/>
        </w:rPr>
      </w:pPr>
      <w:r w:rsidRPr="00AB0662">
        <w:rPr>
          <w:i/>
          <w:sz w:val="36"/>
          <w:szCs w:val="36"/>
          <w:u w:val="single"/>
        </w:rPr>
        <w:t>I can use strategies to solve addition and subtraction word problems.</w:t>
      </w:r>
    </w:p>
    <w:p w:rsidR="00B82D40" w:rsidRDefault="0041084D" w:rsidP="00AB0662">
      <w:pPr>
        <w:widowControl w:val="0"/>
        <w:spacing w:after="200"/>
        <w:ind w:left="720" w:firstLine="0"/>
        <w:contextualSpacing/>
        <w:jc w:val="left"/>
        <w:rPr>
          <w:sz w:val="36"/>
          <w:szCs w:val="36"/>
        </w:rPr>
      </w:pPr>
      <w:hyperlink r:id="rId14">
        <w:r w:rsidR="00B82D40" w:rsidRPr="00AB0662">
          <w:rPr>
            <w:color w:val="0000FF"/>
            <w:sz w:val="36"/>
            <w:szCs w:val="36"/>
            <w:u w:val="single"/>
          </w:rPr>
          <w:t>1.OA.2</w:t>
        </w:r>
      </w:hyperlink>
      <w:r w:rsidR="00B82D40" w:rsidRPr="00AB0662">
        <w:rPr>
          <w:sz w:val="36"/>
          <w:szCs w:val="36"/>
        </w:rPr>
        <w:t>. Solve word problems that call for addition of three whole numbers whose sum is less than or equal to 20, e.g., by using objects, drawings, and equations with a symbol for the unknown number to represent the problem.</w:t>
      </w:r>
    </w:p>
    <w:p w:rsidR="00AB0662" w:rsidRDefault="00AB0662" w:rsidP="00AB0662">
      <w:pPr>
        <w:widowControl w:val="0"/>
        <w:spacing w:after="200"/>
        <w:ind w:left="720" w:firstLine="0"/>
        <w:contextualSpacing/>
        <w:jc w:val="left"/>
        <w:rPr>
          <w:i/>
          <w:sz w:val="36"/>
          <w:szCs w:val="36"/>
          <w:u w:val="single"/>
        </w:rPr>
      </w:pPr>
      <w:r w:rsidRPr="00AB0662">
        <w:rPr>
          <w:i/>
          <w:sz w:val="36"/>
          <w:szCs w:val="36"/>
          <w:u w:val="single"/>
        </w:rPr>
        <w:t>I can solve word problems by adding 3 whole numbers.</w:t>
      </w:r>
    </w:p>
    <w:p w:rsidR="00AB0662" w:rsidRPr="00AB0662" w:rsidRDefault="00AB0662" w:rsidP="00AB0662">
      <w:pPr>
        <w:widowControl w:val="0"/>
        <w:spacing w:after="200"/>
        <w:ind w:left="720" w:firstLine="0"/>
        <w:contextualSpacing/>
        <w:jc w:val="left"/>
        <w:rPr>
          <w:i/>
          <w:sz w:val="36"/>
          <w:szCs w:val="36"/>
          <w:u w:val="single"/>
        </w:rPr>
      </w:pPr>
    </w:p>
    <w:p w:rsidR="00B82D40" w:rsidRDefault="0041084D" w:rsidP="00AB0662">
      <w:pPr>
        <w:widowControl w:val="0"/>
        <w:ind w:left="720" w:firstLine="0"/>
        <w:contextualSpacing/>
        <w:jc w:val="left"/>
        <w:rPr>
          <w:i/>
          <w:sz w:val="36"/>
          <w:szCs w:val="36"/>
        </w:rPr>
      </w:pPr>
      <w:hyperlink r:id="rId15">
        <w:r w:rsidR="00B82D40" w:rsidRPr="00AB0662">
          <w:rPr>
            <w:color w:val="0000FF"/>
            <w:sz w:val="36"/>
            <w:szCs w:val="36"/>
            <w:u w:val="single"/>
          </w:rPr>
          <w:t>1.OA.3</w:t>
        </w:r>
      </w:hyperlink>
      <w:r w:rsidR="00B82D40" w:rsidRPr="00AB0662">
        <w:rPr>
          <w:sz w:val="36"/>
          <w:szCs w:val="36"/>
        </w:rPr>
        <w:t xml:space="preserve">. Apply properties of operations as strategies to add and subtract. </w:t>
      </w:r>
      <w:r w:rsidR="00B82D40" w:rsidRPr="00AB0662">
        <w:rPr>
          <w:i/>
          <w:sz w:val="36"/>
          <w:szCs w:val="36"/>
        </w:rPr>
        <w:t>Examples: If 8 + 3 = 11 is known, then 3 + 8 = 11 is also known. (Commutative property of addition.)</w:t>
      </w:r>
      <w:r w:rsidR="00B82D40" w:rsidRPr="00AB0662">
        <w:rPr>
          <w:i/>
          <w:sz w:val="36"/>
          <w:szCs w:val="36"/>
          <w:vertAlign w:val="superscript"/>
        </w:rPr>
        <w:t xml:space="preserve"> </w:t>
      </w:r>
      <w:r w:rsidR="00B82D40" w:rsidRPr="00AB0662">
        <w:rPr>
          <w:i/>
          <w:sz w:val="36"/>
          <w:szCs w:val="36"/>
        </w:rPr>
        <w:t xml:space="preserve"> To add 2 + 6 + 4, the second two numbers can be added to make a ten, so 2 + 6 + 4 = 2 + 10 = 12. (Associative property of addition.)</w:t>
      </w:r>
    </w:p>
    <w:p w:rsidR="00AB0662" w:rsidRPr="00AB0662" w:rsidRDefault="00AB0662" w:rsidP="00AB0662">
      <w:pPr>
        <w:rPr>
          <w:i/>
          <w:sz w:val="36"/>
          <w:szCs w:val="36"/>
          <w:u w:val="single"/>
        </w:rPr>
      </w:pPr>
      <w:r w:rsidRPr="00AB0662">
        <w:rPr>
          <w:i/>
          <w:sz w:val="36"/>
          <w:szCs w:val="36"/>
          <w:u w:val="single"/>
        </w:rPr>
        <w:t xml:space="preserve">I can use the commutative property of addition. </w:t>
      </w:r>
    </w:p>
    <w:p w:rsidR="00AB0662" w:rsidRPr="00AB0662" w:rsidRDefault="00AB0662" w:rsidP="00AB0662">
      <w:pPr>
        <w:rPr>
          <w:i/>
          <w:sz w:val="36"/>
          <w:szCs w:val="36"/>
          <w:u w:val="single"/>
        </w:rPr>
      </w:pPr>
      <w:r w:rsidRPr="00AB0662">
        <w:rPr>
          <w:i/>
          <w:sz w:val="36"/>
          <w:szCs w:val="36"/>
          <w:u w:val="single"/>
        </w:rPr>
        <w:t xml:space="preserve"> I can use the associative property of addition. </w:t>
      </w:r>
    </w:p>
    <w:p w:rsidR="00AB0662" w:rsidRPr="00AB0662" w:rsidRDefault="00AB0662" w:rsidP="00AB0662">
      <w:pPr>
        <w:widowControl w:val="0"/>
        <w:ind w:left="720" w:firstLine="0"/>
        <w:contextualSpacing/>
        <w:jc w:val="left"/>
        <w:rPr>
          <w:sz w:val="36"/>
          <w:szCs w:val="36"/>
        </w:rPr>
      </w:pPr>
    </w:p>
    <w:p w:rsidR="00B82D40" w:rsidRDefault="00B82D40" w:rsidP="00200BF4">
      <w:pPr>
        <w:tabs>
          <w:tab w:val="left" w:pos="1627"/>
          <w:tab w:val="left" w:pos="1833"/>
        </w:tabs>
        <w:ind w:left="0" w:firstLine="0"/>
        <w:rPr>
          <w:rFonts w:ascii="Calibri" w:eastAsia="Times New Roman" w:hAnsi="Calibri" w:cs="Arial"/>
          <w:color w:val="000000"/>
          <w:sz w:val="16"/>
          <w:szCs w:val="16"/>
        </w:rPr>
      </w:pPr>
    </w:p>
    <w:p w:rsidR="00200BF4" w:rsidRPr="00725975" w:rsidRDefault="00200BF4" w:rsidP="00200BF4">
      <w:pPr>
        <w:tabs>
          <w:tab w:val="left" w:pos="1627"/>
          <w:tab w:val="left" w:pos="1833"/>
        </w:tabs>
        <w:ind w:left="0" w:firstLine="0"/>
        <w:jc w:val="left"/>
        <w:rPr>
          <w:rFonts w:ascii="Calibri" w:eastAsia="Times New Roman" w:hAnsi="Calibri" w:cs="Arial"/>
          <w:color w:val="000000"/>
          <w:sz w:val="36"/>
          <w:szCs w:val="36"/>
        </w:rPr>
      </w:pPr>
      <w:r w:rsidRPr="00725975">
        <w:rPr>
          <w:rFonts w:ascii="Calibri" w:eastAsia="Times New Roman" w:hAnsi="Calibri" w:cs="Arial"/>
          <w:b/>
          <w:color w:val="000000"/>
          <w:sz w:val="36"/>
          <w:szCs w:val="36"/>
          <w:u w:val="single"/>
        </w:rPr>
        <w:lastRenderedPageBreak/>
        <w:t>1.NBT.4</w:t>
      </w:r>
      <w:r w:rsidRPr="00725975">
        <w:rPr>
          <w:rFonts w:ascii="Calibri" w:eastAsia="Times New Roman" w:hAnsi="Calibri" w:cs="Arial"/>
          <w:color w:val="000000"/>
          <w:sz w:val="36"/>
          <w:szCs w:val="36"/>
        </w:rPr>
        <w:t xml:space="preserve"> Add within 100, including adding a two-digit number and a one-digit number,</w:t>
      </w:r>
      <w:r w:rsidRPr="00725975">
        <w:rPr>
          <w:rFonts w:ascii="Calibri" w:eastAsia="Times New Roman" w:hAnsi="Calibri" w:cs="Arial"/>
          <w:color w:val="000000"/>
          <w:sz w:val="36"/>
          <w:szCs w:val="36"/>
        </w:rPr>
        <w:tab/>
      </w:r>
      <w:r w:rsidRPr="00725975">
        <w:rPr>
          <w:rFonts w:ascii="Calibri" w:eastAsia="Times New Roman" w:hAnsi="Calibri"/>
          <w:sz w:val="36"/>
          <w:szCs w:val="36"/>
        </w:rPr>
        <w:t>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rsidR="00200BF4" w:rsidRPr="00725975" w:rsidRDefault="00200BF4" w:rsidP="00200BF4">
      <w:pPr>
        <w:pStyle w:val="NoSpacing"/>
        <w:rPr>
          <w:rFonts w:ascii="Calibri" w:hAnsi="Calibri"/>
          <w:i/>
          <w:sz w:val="36"/>
          <w:szCs w:val="36"/>
          <w:u w:val="single"/>
        </w:rPr>
      </w:pPr>
      <w:r w:rsidRPr="00725975">
        <w:rPr>
          <w:rFonts w:ascii="Calibri" w:hAnsi="Calibri"/>
          <w:i/>
          <w:sz w:val="36"/>
          <w:szCs w:val="36"/>
          <w:u w:val="single"/>
        </w:rPr>
        <w:t xml:space="preserve">I can use manipulatives and pictures to help me solve problems within 100. </w:t>
      </w:r>
    </w:p>
    <w:p w:rsidR="00200BF4" w:rsidRPr="00725975" w:rsidRDefault="00200BF4" w:rsidP="00200BF4">
      <w:pPr>
        <w:pStyle w:val="NoSpacing"/>
        <w:rPr>
          <w:rFonts w:ascii="Calibri" w:hAnsi="Calibri"/>
          <w:i/>
          <w:sz w:val="36"/>
          <w:szCs w:val="36"/>
          <w:u w:val="single"/>
        </w:rPr>
      </w:pPr>
      <w:r w:rsidRPr="00725975">
        <w:rPr>
          <w:rFonts w:ascii="Calibri" w:hAnsi="Calibri"/>
          <w:i/>
          <w:sz w:val="36"/>
          <w:szCs w:val="36"/>
          <w:u w:val="single"/>
        </w:rPr>
        <w:t>I can use math strategies to help me solve problems within 100.</w:t>
      </w:r>
    </w:p>
    <w:p w:rsidR="00200BF4" w:rsidRPr="00725975" w:rsidRDefault="00200BF4" w:rsidP="00200BF4">
      <w:pPr>
        <w:ind w:left="0" w:firstLine="0"/>
        <w:jc w:val="left"/>
        <w:textAlignment w:val="baseline"/>
        <w:rPr>
          <w:rFonts w:ascii="Calibri" w:eastAsia="Times New Roman" w:hAnsi="Calibri" w:cs="Arial"/>
          <w:color w:val="000000"/>
          <w:sz w:val="36"/>
          <w:szCs w:val="36"/>
        </w:rPr>
      </w:pPr>
    </w:p>
    <w:p w:rsidR="00200BF4" w:rsidRPr="00725975" w:rsidRDefault="00200BF4" w:rsidP="00200BF4">
      <w:pPr>
        <w:ind w:left="0" w:firstLine="0"/>
        <w:jc w:val="left"/>
        <w:textAlignment w:val="baseline"/>
        <w:rPr>
          <w:rFonts w:ascii="Calibri" w:eastAsia="Times New Roman" w:hAnsi="Calibri" w:cs="Arial"/>
          <w:color w:val="000000"/>
          <w:sz w:val="36"/>
          <w:szCs w:val="36"/>
        </w:rPr>
      </w:pPr>
    </w:p>
    <w:p w:rsidR="00200BF4" w:rsidRPr="00725975" w:rsidRDefault="0041084D" w:rsidP="00200BF4">
      <w:pPr>
        <w:ind w:left="0" w:firstLine="0"/>
        <w:jc w:val="left"/>
        <w:textAlignment w:val="baseline"/>
        <w:rPr>
          <w:rFonts w:ascii="Calibri" w:eastAsia="Times New Roman" w:hAnsi="Calibri" w:cs="Arial"/>
          <w:color w:val="000000"/>
          <w:sz w:val="36"/>
          <w:szCs w:val="36"/>
        </w:rPr>
      </w:pPr>
      <w:hyperlink r:id="rId16" w:history="1">
        <w:r w:rsidR="00200BF4" w:rsidRPr="00725975">
          <w:rPr>
            <w:rFonts w:ascii="Calibri" w:eastAsia="Times New Roman" w:hAnsi="Calibri" w:cs="Arial"/>
            <w:b/>
            <w:color w:val="0000FF"/>
            <w:sz w:val="36"/>
            <w:szCs w:val="36"/>
            <w:u w:val="single"/>
          </w:rPr>
          <w:t>1.NBT.6</w:t>
        </w:r>
      </w:hyperlink>
      <w:r w:rsidR="00200BF4" w:rsidRPr="00725975">
        <w:rPr>
          <w:rFonts w:ascii="Calibri" w:eastAsia="Times New Roman" w:hAnsi="Calibri" w:cs="Arial"/>
          <w:b/>
          <w:color w:val="000000"/>
          <w:sz w:val="36"/>
          <w:szCs w:val="36"/>
          <w:u w:val="single"/>
        </w:rPr>
        <w:t>.</w:t>
      </w:r>
      <w:r w:rsidR="00200BF4" w:rsidRPr="00725975">
        <w:rPr>
          <w:rFonts w:ascii="Calibri" w:eastAsia="Times New Roman" w:hAnsi="Calibri" w:cs="Arial"/>
          <w:color w:val="000000"/>
          <w:sz w:val="36"/>
          <w:szCs w:val="36"/>
        </w:rPr>
        <w:t xml:space="preserve">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rsidR="00452277" w:rsidRDefault="00200BF4" w:rsidP="00452277">
      <w:pPr>
        <w:ind w:left="0" w:firstLine="0"/>
        <w:rPr>
          <w:rFonts w:ascii="Calibri" w:hAnsi="Calibri"/>
          <w:i/>
          <w:sz w:val="36"/>
          <w:szCs w:val="36"/>
          <w:u w:val="single"/>
        </w:rPr>
      </w:pPr>
      <w:r w:rsidRPr="00725975">
        <w:rPr>
          <w:rFonts w:ascii="Calibri" w:hAnsi="Calibri"/>
          <w:i/>
          <w:sz w:val="36"/>
          <w:szCs w:val="36"/>
          <w:u w:val="single"/>
        </w:rPr>
        <w:t>I can subtract multiples of 10 under 100 and explain what I did.</w:t>
      </w:r>
    </w:p>
    <w:p w:rsidR="0087518E" w:rsidRDefault="0087518E" w:rsidP="00452277">
      <w:pPr>
        <w:ind w:left="0" w:firstLine="0"/>
        <w:rPr>
          <w:rFonts w:ascii="Calibri" w:hAnsi="Calibri"/>
          <w:i/>
          <w:sz w:val="36"/>
          <w:szCs w:val="36"/>
          <w:u w:val="single"/>
        </w:rPr>
      </w:pPr>
    </w:p>
    <w:p w:rsidR="00AB0662" w:rsidRDefault="00AB0662" w:rsidP="00452277">
      <w:pPr>
        <w:ind w:left="0" w:firstLine="0"/>
        <w:rPr>
          <w:rFonts w:ascii="Calibri" w:hAnsi="Calibri"/>
          <w:i/>
          <w:sz w:val="36"/>
          <w:szCs w:val="36"/>
          <w:u w:val="single"/>
        </w:rPr>
      </w:pPr>
    </w:p>
    <w:p w:rsidR="00AB0662" w:rsidRDefault="00AB0662" w:rsidP="00452277">
      <w:pPr>
        <w:ind w:left="0" w:firstLine="0"/>
        <w:rPr>
          <w:rFonts w:ascii="Calibri" w:hAnsi="Calibri"/>
          <w:i/>
          <w:sz w:val="36"/>
          <w:szCs w:val="36"/>
          <w:u w:val="single"/>
        </w:rPr>
      </w:pPr>
    </w:p>
    <w:p w:rsidR="00AB0662" w:rsidRDefault="00AB0662" w:rsidP="00452277">
      <w:pPr>
        <w:ind w:left="0" w:firstLine="0"/>
        <w:rPr>
          <w:rFonts w:ascii="Calibri" w:hAnsi="Calibri"/>
          <w:i/>
          <w:sz w:val="36"/>
          <w:szCs w:val="36"/>
          <w:u w:val="single"/>
        </w:rPr>
      </w:pPr>
    </w:p>
    <w:p w:rsidR="00452277" w:rsidRPr="00452277" w:rsidRDefault="00452277" w:rsidP="00452277">
      <w:pPr>
        <w:ind w:left="0" w:firstLine="0"/>
        <w:rPr>
          <w:rFonts w:ascii="Calibri" w:hAnsi="Calibri"/>
          <w:sz w:val="36"/>
          <w:szCs w:val="36"/>
          <w:u w:val="single"/>
        </w:rPr>
      </w:pPr>
      <w:r>
        <w:rPr>
          <w:rFonts w:ascii="Calibri" w:hAnsi="Calibri"/>
          <w:i/>
          <w:sz w:val="36"/>
          <w:szCs w:val="36"/>
          <w:u w:val="single"/>
        </w:rPr>
        <w:lastRenderedPageBreak/>
        <w:t xml:space="preserve">1.OA.8. </w:t>
      </w:r>
      <w:r w:rsidRPr="00452277">
        <w:rPr>
          <w:rFonts w:ascii="Calibri" w:hAnsi="Calibri"/>
          <w:i/>
          <w:sz w:val="36"/>
          <w:szCs w:val="36"/>
        </w:rPr>
        <w:t>Determine</w:t>
      </w:r>
      <w:r w:rsidR="0087518E">
        <w:rPr>
          <w:rFonts w:ascii="Calibri" w:hAnsi="Calibri"/>
          <w:i/>
          <w:sz w:val="36"/>
          <w:szCs w:val="36"/>
        </w:rPr>
        <w:t xml:space="preserve"> </w:t>
      </w:r>
      <w:r>
        <w:rPr>
          <w:rFonts w:ascii="Calibri" w:hAnsi="Calibri"/>
          <w:sz w:val="36"/>
          <w:szCs w:val="36"/>
        </w:rPr>
        <w:t>the unknown whole number in an addition or subtraction equation relating three whole number</w:t>
      </w:r>
      <w:r w:rsidR="0073756A">
        <w:rPr>
          <w:rFonts w:ascii="Calibri" w:hAnsi="Calibri"/>
          <w:sz w:val="36"/>
          <w:szCs w:val="36"/>
        </w:rPr>
        <w:t>s</w:t>
      </w:r>
      <w:r>
        <w:rPr>
          <w:rFonts w:ascii="Calibri" w:hAnsi="Calibri"/>
          <w:sz w:val="36"/>
          <w:szCs w:val="36"/>
        </w:rPr>
        <w:t xml:space="preserve">. For example, determine the unknown number that makes the equation true in each of the equations: </w:t>
      </w:r>
      <w:r>
        <w:rPr>
          <w:i/>
          <w:sz w:val="24"/>
        </w:rPr>
        <w:t xml:space="preserve">8 + ? = 11, 5 = </w:t>
      </w:r>
      <w:r>
        <w:rPr>
          <w:rFonts w:ascii="Symbol" w:eastAsia="Symbol" w:hAnsi="Symbol" w:cs="Symbol"/>
          <w:sz w:val="24"/>
        </w:rPr>
        <w:t></w:t>
      </w:r>
      <w:r>
        <w:rPr>
          <w:i/>
          <w:sz w:val="24"/>
        </w:rPr>
        <w:t xml:space="preserve"> – 3, 6 + 6 = </w:t>
      </w:r>
      <w:r>
        <w:rPr>
          <w:rFonts w:ascii="Symbol" w:eastAsia="Symbol" w:hAnsi="Symbol" w:cs="Symbol"/>
          <w:sz w:val="24"/>
        </w:rPr>
        <w:t></w:t>
      </w:r>
      <w:r>
        <w:rPr>
          <w:i/>
          <w:sz w:val="24"/>
        </w:rPr>
        <w:t>.</w:t>
      </w:r>
    </w:p>
    <w:p w:rsidR="00452277" w:rsidRPr="00C5438E" w:rsidRDefault="00C5438E" w:rsidP="00452277">
      <w:pPr>
        <w:ind w:left="0" w:firstLine="0"/>
        <w:rPr>
          <w:rFonts w:ascii="Calibri" w:hAnsi="Calibri"/>
          <w:i/>
          <w:sz w:val="36"/>
          <w:szCs w:val="36"/>
          <w:u w:val="single"/>
        </w:rPr>
      </w:pPr>
      <w:r w:rsidRPr="00C5438E">
        <w:rPr>
          <w:i/>
          <w:sz w:val="36"/>
          <w:szCs w:val="36"/>
          <w:u w:val="single"/>
        </w:rPr>
        <w:t>I can tell the missing number in an addition or subtraction problem.</w:t>
      </w:r>
    </w:p>
    <w:sectPr w:rsidR="00452277" w:rsidRPr="00C54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3F"/>
    <w:multiLevelType w:val="multilevel"/>
    <w:tmpl w:val="0556F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9458D"/>
    <w:multiLevelType w:val="multilevel"/>
    <w:tmpl w:val="09D48F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15F80782"/>
    <w:multiLevelType w:val="multilevel"/>
    <w:tmpl w:val="5B30A3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7B24E18"/>
    <w:multiLevelType w:val="multilevel"/>
    <w:tmpl w:val="70DC1E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24F74DB8"/>
    <w:multiLevelType w:val="multilevel"/>
    <w:tmpl w:val="C73E252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3AE470A"/>
    <w:multiLevelType w:val="hybridMultilevel"/>
    <w:tmpl w:val="00D8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663B51"/>
    <w:multiLevelType w:val="multilevel"/>
    <w:tmpl w:val="C29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834CC"/>
    <w:multiLevelType w:val="multilevel"/>
    <w:tmpl w:val="61C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904EB"/>
    <w:multiLevelType w:val="multilevel"/>
    <w:tmpl w:val="D534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22B6E"/>
    <w:multiLevelType w:val="multilevel"/>
    <w:tmpl w:val="B896C39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0">
    <w:nsid w:val="456A2D9B"/>
    <w:multiLevelType w:val="multilevel"/>
    <w:tmpl w:val="BB24FF6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1">
    <w:nsid w:val="51957E85"/>
    <w:multiLevelType w:val="multilevel"/>
    <w:tmpl w:val="F9BE8AF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2">
    <w:nsid w:val="5A2D3E52"/>
    <w:multiLevelType w:val="multilevel"/>
    <w:tmpl w:val="37BC8A0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6050223B"/>
    <w:multiLevelType w:val="multilevel"/>
    <w:tmpl w:val="BD50280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14">
    <w:nsid w:val="6B5E3549"/>
    <w:multiLevelType w:val="multilevel"/>
    <w:tmpl w:val="DB3E7B2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5">
    <w:nsid w:val="6BE174B6"/>
    <w:multiLevelType w:val="multilevel"/>
    <w:tmpl w:val="6706A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nsid w:val="6D634745"/>
    <w:multiLevelType w:val="multilevel"/>
    <w:tmpl w:val="CACA57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7">
    <w:nsid w:val="72840A57"/>
    <w:multiLevelType w:val="multilevel"/>
    <w:tmpl w:val="C29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A6A7D"/>
    <w:multiLevelType w:val="multilevel"/>
    <w:tmpl w:val="204C4C9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9">
    <w:nsid w:val="7AA14D01"/>
    <w:multiLevelType w:val="multilevel"/>
    <w:tmpl w:val="DBA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7"/>
  </w:num>
  <w:num w:numId="4">
    <w:abstractNumId w:val="8"/>
  </w:num>
  <w:num w:numId="5">
    <w:abstractNumId w:val="6"/>
  </w:num>
  <w:num w:numId="6">
    <w:abstractNumId w:val="17"/>
  </w:num>
  <w:num w:numId="7">
    <w:abstractNumId w:val="0"/>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 w:numId="10">
    <w:abstractNumId w:val="2"/>
  </w:num>
  <w:num w:numId="11">
    <w:abstractNumId w:val="1"/>
  </w:num>
  <w:num w:numId="12">
    <w:abstractNumId w:val="15"/>
  </w:num>
  <w:num w:numId="13">
    <w:abstractNumId w:val="3"/>
  </w:num>
  <w:num w:numId="14">
    <w:abstractNumId w:val="14"/>
  </w:num>
  <w:num w:numId="15">
    <w:abstractNumId w:val="16"/>
  </w:num>
  <w:num w:numId="16">
    <w:abstractNumId w:val="18"/>
  </w:num>
  <w:num w:numId="17">
    <w:abstractNumId w:val="12"/>
  </w:num>
  <w:num w:numId="18">
    <w:abstractNumId w:val="13"/>
  </w:num>
  <w:num w:numId="19">
    <w:abstractNumId w:val="4"/>
  </w:num>
  <w:num w:numId="20">
    <w:abstractNumId w:val="1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F4"/>
    <w:rsid w:val="00124249"/>
    <w:rsid w:val="001A2585"/>
    <w:rsid w:val="001C0831"/>
    <w:rsid w:val="00200BF4"/>
    <w:rsid w:val="002A3E7D"/>
    <w:rsid w:val="0041084D"/>
    <w:rsid w:val="00425F8A"/>
    <w:rsid w:val="00431C19"/>
    <w:rsid w:val="004331F5"/>
    <w:rsid w:val="00452277"/>
    <w:rsid w:val="00461848"/>
    <w:rsid w:val="004D7029"/>
    <w:rsid w:val="00591459"/>
    <w:rsid w:val="005D55BD"/>
    <w:rsid w:val="0073756A"/>
    <w:rsid w:val="0087518E"/>
    <w:rsid w:val="00904077"/>
    <w:rsid w:val="00975BF1"/>
    <w:rsid w:val="00AB0662"/>
    <w:rsid w:val="00B82D40"/>
    <w:rsid w:val="00BB5125"/>
    <w:rsid w:val="00C27A78"/>
    <w:rsid w:val="00C35A29"/>
    <w:rsid w:val="00C5438E"/>
    <w:rsid w:val="00CB77EB"/>
    <w:rsid w:val="00D563C5"/>
    <w:rsid w:val="00E306E1"/>
    <w:rsid w:val="00E502E4"/>
    <w:rsid w:val="00F67AD2"/>
    <w:rsid w:val="00F90976"/>
    <w:rsid w:val="00FF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F4"/>
    <w:pPr>
      <w:spacing w:after="0"/>
      <w:ind w:left="1080" w:hanging="360"/>
      <w:jc w:val="both"/>
    </w:pPr>
  </w:style>
  <w:style w:type="paragraph" w:styleId="Heading2">
    <w:name w:val="heading 2"/>
    <w:basedOn w:val="Normal"/>
    <w:next w:val="Normal"/>
    <w:link w:val="Heading2Char"/>
    <w:uiPriority w:val="9"/>
    <w:semiHidden/>
    <w:unhideWhenUsed/>
    <w:qFormat/>
    <w:rsid w:val="00200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040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BF4"/>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200BF4"/>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200BF4"/>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200BF4"/>
    <w:pPr>
      <w:ind w:left="0" w:firstLine="0"/>
      <w:jc w:val="left"/>
    </w:pPr>
    <w:rPr>
      <w:color w:val="auto"/>
      <w:sz w:val="28"/>
      <w:lang w:eastAsia="ja-JP"/>
    </w:rPr>
  </w:style>
  <w:style w:type="paragraph" w:customStyle="1" w:styleId="Formfieldlabels">
    <w:name w:val="Form field labels"/>
    <w:basedOn w:val="Normal"/>
    <w:qFormat/>
    <w:rsid w:val="00200BF4"/>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200BF4"/>
    <w:pPr>
      <w:spacing w:before="120" w:after="120" w:line="240" w:lineRule="auto"/>
    </w:pPr>
    <w:rPr>
      <w:rFonts w:asciiTheme="minorHAnsi" w:hAnsiTheme="minorHAnsi"/>
      <w:sz w:val="22"/>
    </w:rPr>
  </w:style>
  <w:style w:type="paragraph" w:customStyle="1" w:styleId="Default">
    <w:name w:val="Default"/>
    <w:rsid w:val="00200BF4"/>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200BF4"/>
    <w:rPr>
      <w:color w:val="0000FF"/>
      <w:u w:val="single"/>
    </w:rPr>
  </w:style>
  <w:style w:type="paragraph" w:styleId="ListParagraph">
    <w:name w:val="List Paragraph"/>
    <w:basedOn w:val="Normal"/>
    <w:uiPriority w:val="34"/>
    <w:qFormat/>
    <w:rsid w:val="00200BF4"/>
    <w:pPr>
      <w:ind w:left="720"/>
      <w:contextualSpacing/>
    </w:pPr>
  </w:style>
  <w:style w:type="paragraph" w:styleId="NormalWeb">
    <w:name w:val="Normal (Web)"/>
    <w:basedOn w:val="Normal"/>
    <w:uiPriority w:val="99"/>
    <w:unhideWhenUsed/>
    <w:rsid w:val="00200BF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200BF4"/>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200BF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50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2E4"/>
    <w:rPr>
      <w:rFonts w:ascii="Tahoma" w:hAnsi="Tahoma" w:cs="Tahoma"/>
      <w:sz w:val="16"/>
      <w:szCs w:val="16"/>
    </w:rPr>
  </w:style>
  <w:style w:type="character" w:customStyle="1" w:styleId="Heading4Char">
    <w:name w:val="Heading 4 Char"/>
    <w:basedOn w:val="DefaultParagraphFont"/>
    <w:link w:val="Heading4"/>
    <w:uiPriority w:val="9"/>
    <w:semiHidden/>
    <w:rsid w:val="0090407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F4"/>
    <w:pPr>
      <w:spacing w:after="0"/>
      <w:ind w:left="1080" w:hanging="360"/>
      <w:jc w:val="both"/>
    </w:pPr>
  </w:style>
  <w:style w:type="paragraph" w:styleId="Heading2">
    <w:name w:val="heading 2"/>
    <w:basedOn w:val="Normal"/>
    <w:next w:val="Normal"/>
    <w:link w:val="Heading2Char"/>
    <w:uiPriority w:val="9"/>
    <w:semiHidden/>
    <w:unhideWhenUsed/>
    <w:qFormat/>
    <w:rsid w:val="00200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040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BF4"/>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200BF4"/>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200BF4"/>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200BF4"/>
    <w:pPr>
      <w:ind w:left="0" w:firstLine="0"/>
      <w:jc w:val="left"/>
    </w:pPr>
    <w:rPr>
      <w:color w:val="auto"/>
      <w:sz w:val="28"/>
      <w:lang w:eastAsia="ja-JP"/>
    </w:rPr>
  </w:style>
  <w:style w:type="paragraph" w:customStyle="1" w:styleId="Formfieldlabels">
    <w:name w:val="Form field labels"/>
    <w:basedOn w:val="Normal"/>
    <w:qFormat/>
    <w:rsid w:val="00200BF4"/>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200BF4"/>
    <w:pPr>
      <w:spacing w:before="120" w:after="120" w:line="240" w:lineRule="auto"/>
    </w:pPr>
    <w:rPr>
      <w:rFonts w:asciiTheme="minorHAnsi" w:hAnsiTheme="minorHAnsi"/>
      <w:sz w:val="22"/>
    </w:rPr>
  </w:style>
  <w:style w:type="paragraph" w:customStyle="1" w:styleId="Default">
    <w:name w:val="Default"/>
    <w:rsid w:val="00200BF4"/>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200BF4"/>
    <w:rPr>
      <w:color w:val="0000FF"/>
      <w:u w:val="single"/>
    </w:rPr>
  </w:style>
  <w:style w:type="paragraph" w:styleId="ListParagraph">
    <w:name w:val="List Paragraph"/>
    <w:basedOn w:val="Normal"/>
    <w:uiPriority w:val="34"/>
    <w:qFormat/>
    <w:rsid w:val="00200BF4"/>
    <w:pPr>
      <w:ind w:left="720"/>
      <w:contextualSpacing/>
    </w:pPr>
  </w:style>
  <w:style w:type="paragraph" w:styleId="NormalWeb">
    <w:name w:val="Normal (Web)"/>
    <w:basedOn w:val="Normal"/>
    <w:uiPriority w:val="99"/>
    <w:unhideWhenUsed/>
    <w:rsid w:val="00200BF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200BF4"/>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200BF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50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2E4"/>
    <w:rPr>
      <w:rFonts w:ascii="Tahoma" w:hAnsi="Tahoma" w:cs="Tahoma"/>
      <w:sz w:val="16"/>
      <w:szCs w:val="16"/>
    </w:rPr>
  </w:style>
  <w:style w:type="character" w:customStyle="1" w:styleId="Heading4Char">
    <w:name w:val="Heading 4 Char"/>
    <w:basedOn w:val="DefaultParagraphFont"/>
    <w:link w:val="Heading4"/>
    <w:uiPriority w:val="9"/>
    <w:semiHidden/>
    <w:rsid w:val="0090407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90f3mcj7v5emfml/1.OA.3%20Unwrapped%20document.docx?dl=1" TargetMode="External"/><Relationship Id="rId13" Type="http://schemas.openxmlformats.org/officeDocument/2006/relationships/hyperlink" Target="https://www.dropbox.com/s/kxbm4lsxiz97hsj/1.OA.1%20Unwrapped%20document.docx?dl=1"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hyperlink" Target="https://www.dropbox.com/s/112io7ld3773hk2/1.OA.2%20Unwrapped%20document.docx?dl=1" TargetMode="External"/><Relationship Id="rId12" Type="http://schemas.openxmlformats.org/officeDocument/2006/relationships/hyperlink" Target="http://www.youtube.com/watch?v=Q7t6BPaytx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w0wj1q7xa6u6sqv/1.NBT.6%20Unwrapped%20document.docx?dl=1" TargetMode="External"/><Relationship Id="rId1" Type="http://schemas.openxmlformats.org/officeDocument/2006/relationships/numbering" Target="numbering.xml"/><Relationship Id="rId6" Type="http://schemas.openxmlformats.org/officeDocument/2006/relationships/hyperlink" Target="https://www.dropbox.com/s/kxbm4lsxiz97hsj/1.OA.1%20Unwrapped%20document.docx?dl=1" TargetMode="External"/><Relationship Id="rId11" Type="http://schemas.openxmlformats.org/officeDocument/2006/relationships/hyperlink" Target="https://www.dropbox.com/s/59bppjad4rfdf88/1.OA.8%20Unwrapped%20document.docx?dl=1" TargetMode="External"/><Relationship Id="rId5" Type="http://schemas.openxmlformats.org/officeDocument/2006/relationships/webSettings" Target="webSettings.xml"/><Relationship Id="rId15" Type="http://schemas.openxmlformats.org/officeDocument/2006/relationships/hyperlink" Target="https://www.dropbox.com/s/90f3mcj7v5emfml/1.OA.3%20Unwrapped%20document.docx?dl=1" TargetMode="External"/><Relationship Id="rId10" Type="http://schemas.openxmlformats.org/officeDocument/2006/relationships/hyperlink" Target="https://www.dropbox.com/s/pnt8ag31qhl7xek/1.OA.6%20Unwrapped%20document.docx?d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opbox.com/s/42z1xo17h7d96j0/1.OA.4%20Unwrapped%20document.docx?dl=1" TargetMode="External"/><Relationship Id="rId14" Type="http://schemas.openxmlformats.org/officeDocument/2006/relationships/hyperlink" Target="https://www.dropbox.com/s/112io7ld3773hk2/1.OA.2%20Unwrapped%20document.docx?dl=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51A823D201452E8B6FCE2A6980D7EB"/>
        <w:category>
          <w:name w:val="General"/>
          <w:gallery w:val="placeholder"/>
        </w:category>
        <w:types>
          <w:type w:val="bbPlcHdr"/>
        </w:types>
        <w:behaviors>
          <w:behavior w:val="content"/>
        </w:behaviors>
        <w:guid w:val="{62BFE2F4-E0CE-4C6B-9548-A0CBD611074B}"/>
      </w:docPartPr>
      <w:docPartBody>
        <w:p w:rsidR="001A7830" w:rsidRDefault="00514CCE" w:rsidP="00514CCE">
          <w:pPr>
            <w:pStyle w:val="D951A823D201452E8B6FCE2A6980D7EB"/>
          </w:pPr>
          <w:r>
            <w:t>[Type educational institution name here]</w:t>
          </w:r>
        </w:p>
      </w:docPartBody>
    </w:docPart>
    <w:docPart>
      <w:docPartPr>
        <w:name w:val="F118AED178914A68A7259C1AB19C8134"/>
        <w:category>
          <w:name w:val="General"/>
          <w:gallery w:val="placeholder"/>
        </w:category>
        <w:types>
          <w:type w:val="bbPlcHdr"/>
        </w:types>
        <w:behaviors>
          <w:behavior w:val="content"/>
        </w:behaviors>
        <w:guid w:val="{50C21F8D-318D-47F6-95DA-6A8DD2DB56DF}"/>
      </w:docPartPr>
      <w:docPartBody>
        <w:p w:rsidR="001A7830" w:rsidRDefault="00514CCE" w:rsidP="00514CCE">
          <w:pPr>
            <w:pStyle w:val="F118AED178914A68A7259C1AB19C8134"/>
          </w:pPr>
          <w:r>
            <w:t>[Type student name(s) here]</w:t>
          </w:r>
        </w:p>
      </w:docPartBody>
    </w:docPart>
    <w:docPart>
      <w:docPartPr>
        <w:name w:val="CA41E392DBCE41DDA2425C4462229B70"/>
        <w:category>
          <w:name w:val="General"/>
          <w:gallery w:val="placeholder"/>
        </w:category>
        <w:types>
          <w:type w:val="bbPlcHdr"/>
        </w:types>
        <w:behaviors>
          <w:behavior w:val="content"/>
        </w:behaviors>
        <w:guid w:val="{1B36EA12-5E71-4E09-8EDB-4DBEDCFBBE7F}"/>
      </w:docPartPr>
      <w:docPartBody>
        <w:p w:rsidR="001A7830" w:rsidRDefault="00514CCE" w:rsidP="00514CCE">
          <w:pPr>
            <w:pStyle w:val="CA41E392DBCE41DDA2425C4462229B7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CE"/>
    <w:rsid w:val="001370AB"/>
    <w:rsid w:val="001A7830"/>
    <w:rsid w:val="001E102D"/>
    <w:rsid w:val="00217F35"/>
    <w:rsid w:val="00514CCE"/>
    <w:rsid w:val="0060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51A823D201452E8B6FCE2A6980D7EB">
    <w:name w:val="D951A823D201452E8B6FCE2A6980D7EB"/>
    <w:rsid w:val="00514CCE"/>
  </w:style>
  <w:style w:type="paragraph" w:customStyle="1" w:styleId="F118AED178914A68A7259C1AB19C8134">
    <w:name w:val="F118AED178914A68A7259C1AB19C8134"/>
    <w:rsid w:val="00514CCE"/>
  </w:style>
  <w:style w:type="character" w:styleId="PlaceholderText">
    <w:name w:val="Placeholder Text"/>
    <w:basedOn w:val="DefaultParagraphFont"/>
    <w:uiPriority w:val="99"/>
    <w:semiHidden/>
    <w:rsid w:val="00514CCE"/>
    <w:rPr>
      <w:color w:val="808080"/>
    </w:rPr>
  </w:style>
  <w:style w:type="paragraph" w:customStyle="1" w:styleId="CA41E392DBCE41DDA2425C4462229B70">
    <w:name w:val="CA41E392DBCE41DDA2425C4462229B70"/>
    <w:rsid w:val="00514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51A823D201452E8B6FCE2A6980D7EB">
    <w:name w:val="D951A823D201452E8B6FCE2A6980D7EB"/>
    <w:rsid w:val="00514CCE"/>
  </w:style>
  <w:style w:type="paragraph" w:customStyle="1" w:styleId="F118AED178914A68A7259C1AB19C8134">
    <w:name w:val="F118AED178914A68A7259C1AB19C8134"/>
    <w:rsid w:val="00514CCE"/>
  </w:style>
  <w:style w:type="character" w:styleId="PlaceholderText">
    <w:name w:val="Placeholder Text"/>
    <w:basedOn w:val="DefaultParagraphFont"/>
    <w:uiPriority w:val="99"/>
    <w:semiHidden/>
    <w:rsid w:val="00514CCE"/>
    <w:rPr>
      <w:color w:val="808080"/>
    </w:rPr>
  </w:style>
  <w:style w:type="paragraph" w:customStyle="1" w:styleId="CA41E392DBCE41DDA2425C4462229B70">
    <w:name w:val="CA41E392DBCE41DDA2425C4462229B70"/>
    <w:rsid w:val="00514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2689</Words>
  <Characters>15331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2014-03-31T00:59:00Z</dcterms:created>
  <dcterms:modified xsi:type="dcterms:W3CDTF">2014-03-31T00:59:00Z</dcterms:modified>
</cp:coreProperties>
</file>